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C30" w:rsidRDefault="00302C30" w:rsidP="00302C30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302C30" w:rsidRPr="00E57ADD" w:rsidRDefault="00302C30" w:rsidP="00302C30">
      <w:pPr>
        <w:pStyle w:val="a4"/>
        <w:rPr>
          <w:sz w:val="28"/>
          <w:szCs w:val="28"/>
        </w:rPr>
      </w:pPr>
    </w:p>
    <w:p w:rsidR="00302C30" w:rsidRPr="00302C30" w:rsidRDefault="00302C30" w:rsidP="00302C30">
      <w:pPr>
        <w:rPr>
          <w:rFonts w:ascii="Times New Roman" w:hAnsi="Times New Roman" w:cs="Times New Roman"/>
          <w:sz w:val="26"/>
          <w:szCs w:val="26"/>
        </w:rPr>
      </w:pPr>
      <w:r w:rsidRPr="00302C30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302C30" w:rsidRDefault="00302C30" w:rsidP="00302C30">
      <w:pPr>
        <w:pStyle w:val="a3"/>
        <w:spacing w:after="0"/>
      </w:pPr>
    </w:p>
    <w:p w:rsidR="00302C30" w:rsidRPr="00E57ADD" w:rsidRDefault="00302C30" w:rsidP="00302C3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302C30" w:rsidRPr="00E57ADD" w:rsidRDefault="00302C30" w:rsidP="00302C3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302C30" w:rsidRPr="00E57ADD" w:rsidRDefault="00302C30" w:rsidP="00302C3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поселения Темниковского</w:t>
      </w:r>
    </w:p>
    <w:p w:rsidR="00302C30" w:rsidRPr="00E57ADD" w:rsidRDefault="00302C30" w:rsidP="00302C3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муниципального района</w:t>
      </w:r>
    </w:p>
    <w:p w:rsidR="00302C30" w:rsidRPr="00E57ADD" w:rsidRDefault="00302C30" w:rsidP="00302C3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Республики Мордовия</w:t>
      </w:r>
    </w:p>
    <w:p w:rsidR="00302C30" w:rsidRPr="00E57ADD" w:rsidRDefault="00302C30" w:rsidP="00302C30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24.01.2017</w:t>
      </w:r>
      <w:r w:rsidRPr="00E57ADD">
        <w:rPr>
          <w:rFonts w:ascii="Times New Roman" w:hAnsi="Times New Roman"/>
          <w:sz w:val="28"/>
          <w:szCs w:val="28"/>
          <w:u w:val="single"/>
        </w:rPr>
        <w:t xml:space="preserve">г </w:t>
      </w:r>
      <w:r>
        <w:rPr>
          <w:rFonts w:ascii="Times New Roman" w:hAnsi="Times New Roman"/>
          <w:b/>
          <w:sz w:val="28"/>
          <w:szCs w:val="28"/>
          <w:u w:val="single"/>
        </w:rPr>
        <w:t>№ 4</w:t>
      </w:r>
    </w:p>
    <w:p w:rsidR="00302C30" w:rsidRPr="00E57ADD" w:rsidRDefault="00302C30" w:rsidP="00302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C30" w:rsidRDefault="00302C30" w:rsidP="00302C30">
      <w:pPr>
        <w:pStyle w:val="1"/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>Соглашение</w:t>
      </w:r>
      <w:r w:rsidRPr="00BF65D2">
        <w:rPr>
          <w:rFonts w:ascii="Times New Roman" w:hAnsi="Times New Roman"/>
        </w:rPr>
        <w:br/>
        <w:t xml:space="preserve">о передаче части полномочий Темниковского муниципального района Республики Мордовия по </w:t>
      </w:r>
      <w:r w:rsidRPr="002E74E7">
        <w:rPr>
          <w:rFonts w:ascii="Times New Roman" w:hAnsi="Times New Roman"/>
        </w:rPr>
        <w:t xml:space="preserve">вопросам </w:t>
      </w:r>
      <w:r w:rsidRPr="00B8090F">
        <w:rPr>
          <w:rFonts w:ascii="Times New Roman" w:hAnsi="Times New Roman"/>
        </w:rPr>
        <w:t>утверждени</w:t>
      </w:r>
      <w:r>
        <w:rPr>
          <w:rFonts w:ascii="Times New Roman" w:hAnsi="Times New Roman"/>
        </w:rPr>
        <w:t>я</w:t>
      </w:r>
      <w:r w:rsidRPr="00B8090F">
        <w:rPr>
          <w:rFonts w:ascii="Times New Roman" w:hAnsi="Times New Roman"/>
        </w:rPr>
        <w:t xml:space="preserve"> генеральных планов поселения, правил землепользования и застройки, утверждени</w:t>
      </w:r>
      <w:r>
        <w:rPr>
          <w:rFonts w:ascii="Times New Roman" w:hAnsi="Times New Roman"/>
        </w:rPr>
        <w:t>я</w:t>
      </w:r>
      <w:r w:rsidRPr="00B8090F">
        <w:rPr>
          <w:rFonts w:ascii="Times New Roman" w:hAnsi="Times New Roman"/>
        </w:rPr>
        <w:t xml:space="preserve"> подготовленной на основе генеральных планов поселения документации по планировке территории, утверждени</w:t>
      </w:r>
      <w:r>
        <w:rPr>
          <w:rFonts w:ascii="Times New Roman" w:hAnsi="Times New Roman"/>
        </w:rPr>
        <w:t>я</w:t>
      </w:r>
      <w:r w:rsidRPr="00B8090F">
        <w:rPr>
          <w:rFonts w:ascii="Times New Roman" w:hAnsi="Times New Roman"/>
        </w:rPr>
        <w:t xml:space="preserve"> местных нормативов градостроительного проектирования поселений, осуществление муниципального земельного контроля за использованием земель поселения</w:t>
      </w:r>
      <w:r>
        <w:rPr>
          <w:rFonts w:ascii="Times New Roman" w:hAnsi="Times New Roman"/>
        </w:rPr>
        <w:t xml:space="preserve"> Андреевскому </w:t>
      </w:r>
      <w:r w:rsidRPr="00BF65D2">
        <w:rPr>
          <w:rFonts w:ascii="Times New Roman" w:hAnsi="Times New Roman"/>
        </w:rPr>
        <w:t>сельскому поселению Темниковского муниципального района Республики Мордовия</w:t>
      </w:r>
      <w:proofErr w:type="gramEnd"/>
    </w:p>
    <w:p w:rsidR="00302C30" w:rsidRDefault="00302C30" w:rsidP="00302C30"/>
    <w:p w:rsidR="00302C30" w:rsidRPr="00345B14" w:rsidRDefault="00302C30" w:rsidP="00302C30">
      <w:pPr>
        <w:rPr>
          <w:rFonts w:ascii="Times New Roman" w:hAnsi="Times New Roman"/>
        </w:rPr>
      </w:pPr>
      <w:r w:rsidRPr="00345B14">
        <w:rPr>
          <w:rFonts w:ascii="Times New Roman" w:hAnsi="Times New Roman"/>
        </w:rPr>
        <w:t xml:space="preserve">г. Темников                                              </w:t>
      </w:r>
      <w:r>
        <w:rPr>
          <w:rFonts w:ascii="Times New Roman" w:hAnsi="Times New Roman"/>
        </w:rPr>
        <w:t xml:space="preserve">                                                            29</w:t>
      </w:r>
      <w:r w:rsidRPr="00345B14">
        <w:rPr>
          <w:rFonts w:ascii="Times New Roman" w:hAnsi="Times New Roman"/>
        </w:rPr>
        <w:t xml:space="preserve"> декабря 2016 г. </w:t>
      </w:r>
    </w:p>
    <w:p w:rsidR="00302C30" w:rsidRPr="00BF65D2" w:rsidRDefault="00302C30" w:rsidP="00302C30">
      <w:pPr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>Темниковский муниципальный район Республики Мордовия, именуемый в дальнейшем "Муни</w:t>
      </w:r>
      <w:r>
        <w:rPr>
          <w:rFonts w:ascii="Times New Roman" w:hAnsi="Times New Roman"/>
        </w:rPr>
        <w:t xml:space="preserve">ципальный район", в лице Главы </w:t>
      </w:r>
      <w:r w:rsidRPr="00BF65D2">
        <w:rPr>
          <w:rFonts w:ascii="Times New Roman" w:hAnsi="Times New Roman"/>
        </w:rPr>
        <w:t>Темниковского муниципального района</w:t>
      </w:r>
      <w:r>
        <w:rPr>
          <w:rFonts w:ascii="Times New Roman" w:hAnsi="Times New Roman"/>
        </w:rPr>
        <w:t xml:space="preserve"> Кизима Сергея Николаевича</w:t>
      </w:r>
      <w:r w:rsidRPr="00BF65D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действующего на основании Устава Темниковского муниципального района Республики Мордовия</w:t>
      </w:r>
      <w:r w:rsidRPr="00BF65D2">
        <w:rPr>
          <w:rFonts w:ascii="Times New Roman" w:hAnsi="Times New Roman"/>
        </w:rPr>
        <w:t xml:space="preserve"> с одной с</w:t>
      </w:r>
      <w:r>
        <w:rPr>
          <w:rFonts w:ascii="Times New Roman" w:hAnsi="Times New Roman"/>
        </w:rPr>
        <w:t>тороны, и Андреевское</w:t>
      </w:r>
      <w:r w:rsidRPr="00BF65D2">
        <w:rPr>
          <w:rFonts w:ascii="Times New Roman" w:hAnsi="Times New Roman"/>
        </w:rPr>
        <w:t xml:space="preserve"> сельское поселение Темниковского муниципального района Республики Мордовия, именуемое в дальнейшем "Поселение", в лице</w:t>
      </w:r>
      <w:r>
        <w:rPr>
          <w:rFonts w:ascii="Times New Roman" w:hAnsi="Times New Roman"/>
        </w:rPr>
        <w:t xml:space="preserve"> главы Андреевского</w:t>
      </w:r>
      <w:r w:rsidRPr="00BF65D2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 xml:space="preserve"> Максимовой Тамары Васильевны</w:t>
      </w:r>
      <w:r w:rsidRPr="00BF65D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действующего на основании Устава </w:t>
      </w:r>
      <w:r w:rsidRPr="00BF65D2">
        <w:rPr>
          <w:rFonts w:ascii="Times New Roman" w:hAnsi="Times New Roman"/>
        </w:rPr>
        <w:t>с другой стороны</w:t>
      </w:r>
      <w:proofErr w:type="gramEnd"/>
      <w:r w:rsidRPr="00BF65D2">
        <w:rPr>
          <w:rFonts w:ascii="Times New Roman" w:hAnsi="Times New Roman"/>
        </w:rPr>
        <w:t xml:space="preserve">, руководствуясь </w:t>
      </w:r>
      <w:r w:rsidRPr="00BF65D2">
        <w:rPr>
          <w:rStyle w:val="a8"/>
          <w:rFonts w:ascii="Times New Roman" w:hAnsi="Times New Roman"/>
          <w:color w:val="auto"/>
        </w:rPr>
        <w:t>статьей 15</w:t>
      </w:r>
      <w:r w:rsidRPr="00BF65D2">
        <w:rPr>
          <w:rFonts w:ascii="Times New Roman" w:hAnsi="Times New Roman"/>
        </w:rPr>
        <w:t xml:space="preserve"> Федерального закона </w:t>
      </w:r>
      <w:proofErr w:type="gramStart"/>
      <w:r w:rsidRPr="00BF65D2">
        <w:rPr>
          <w:rFonts w:ascii="Times New Roman" w:hAnsi="Times New Roman"/>
        </w:rPr>
        <w:t>от</w:t>
      </w:r>
      <w:proofErr w:type="gramEnd"/>
      <w:r w:rsidRPr="00BF65D2">
        <w:rPr>
          <w:rFonts w:ascii="Times New Roman" w:hAnsi="Times New Roman"/>
        </w:rPr>
        <w:t xml:space="preserve">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0" w:name="sub_2100"/>
      <w:r w:rsidRPr="00BF65D2">
        <w:rPr>
          <w:rFonts w:ascii="Times New Roman" w:hAnsi="Times New Roman"/>
        </w:rPr>
        <w:t>1. Предмет Соглашения</w:t>
      </w:r>
    </w:p>
    <w:p w:rsidR="00302C30" w:rsidRPr="002E74E7" w:rsidRDefault="00302C30" w:rsidP="00302C30">
      <w:pPr>
        <w:rPr>
          <w:rFonts w:ascii="Times New Roman" w:hAnsi="Times New Roman"/>
        </w:rPr>
      </w:pPr>
      <w:bookmarkStart w:id="1" w:name="sub_2011"/>
      <w:bookmarkEnd w:id="0"/>
      <w:r w:rsidRPr="008D58DF">
        <w:rPr>
          <w:rFonts w:ascii="Times New Roman" w:hAnsi="Times New Roman"/>
        </w:rPr>
        <w:t xml:space="preserve">1.1. Муниципальный район передает Поселению осуществление части своих полномочий по </w:t>
      </w:r>
      <w:r w:rsidRPr="002E74E7">
        <w:rPr>
          <w:rFonts w:ascii="Times New Roman" w:hAnsi="Times New Roman"/>
        </w:rPr>
        <w:t xml:space="preserve">вопросам </w:t>
      </w:r>
      <w:r w:rsidRPr="00B8090F">
        <w:rPr>
          <w:rFonts w:ascii="Times New Roman" w:hAnsi="Times New Roman"/>
        </w:rPr>
        <w:t>утверждени</w:t>
      </w:r>
      <w:r>
        <w:rPr>
          <w:rFonts w:ascii="Times New Roman" w:hAnsi="Times New Roman"/>
        </w:rPr>
        <w:t>я</w:t>
      </w:r>
      <w:r w:rsidRPr="00B8090F">
        <w:rPr>
          <w:rFonts w:ascii="Times New Roman" w:hAnsi="Times New Roman"/>
        </w:rPr>
        <w:t xml:space="preserve"> генеральных планов поселения, правил землепользования и застройки, утверждени</w:t>
      </w:r>
      <w:r>
        <w:rPr>
          <w:rFonts w:ascii="Times New Roman" w:hAnsi="Times New Roman"/>
        </w:rPr>
        <w:t>я</w:t>
      </w:r>
      <w:r w:rsidRPr="00B8090F">
        <w:rPr>
          <w:rFonts w:ascii="Times New Roman" w:hAnsi="Times New Roman"/>
        </w:rPr>
        <w:t xml:space="preserve"> подготовленной на основе генеральных планов поселения документации по планировке территории, утверждени</w:t>
      </w:r>
      <w:r>
        <w:rPr>
          <w:rFonts w:ascii="Times New Roman" w:hAnsi="Times New Roman"/>
        </w:rPr>
        <w:t>я</w:t>
      </w:r>
      <w:r w:rsidRPr="00B8090F">
        <w:rPr>
          <w:rFonts w:ascii="Times New Roman" w:hAnsi="Times New Roman"/>
        </w:rPr>
        <w:t xml:space="preserve"> местных нормативов градостроительного проектирования поселений, осуществлени</w:t>
      </w:r>
      <w:r>
        <w:rPr>
          <w:rFonts w:ascii="Times New Roman" w:hAnsi="Times New Roman"/>
        </w:rPr>
        <w:t>я</w:t>
      </w:r>
      <w:r w:rsidRPr="00B8090F">
        <w:rPr>
          <w:rFonts w:ascii="Times New Roman" w:hAnsi="Times New Roman"/>
        </w:rPr>
        <w:t xml:space="preserve"> муниципального земельного </w:t>
      </w:r>
      <w:proofErr w:type="gramStart"/>
      <w:r w:rsidRPr="00B8090F">
        <w:rPr>
          <w:rFonts w:ascii="Times New Roman" w:hAnsi="Times New Roman"/>
        </w:rPr>
        <w:t>контроля за</w:t>
      </w:r>
      <w:proofErr w:type="gramEnd"/>
      <w:r w:rsidRPr="00B8090F">
        <w:rPr>
          <w:rFonts w:ascii="Times New Roman" w:hAnsi="Times New Roman"/>
        </w:rPr>
        <w:t xml:space="preserve"> использованием земель поселения</w:t>
      </w:r>
      <w:r w:rsidRPr="002E74E7">
        <w:rPr>
          <w:rFonts w:ascii="Times New Roman" w:hAnsi="Times New Roman"/>
        </w:rPr>
        <w:t>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2" w:name="sub_2200"/>
      <w:bookmarkEnd w:id="1"/>
      <w:r w:rsidRPr="00BF65D2">
        <w:rPr>
          <w:rFonts w:ascii="Times New Roman" w:hAnsi="Times New Roman"/>
        </w:rPr>
        <w:t>2. Права и обязанности Поселения при осуществлении переданных полномочий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3" w:name="sub_2021"/>
      <w:bookmarkEnd w:id="2"/>
      <w:r w:rsidRPr="00BF65D2">
        <w:rPr>
          <w:rFonts w:ascii="Times New Roman" w:hAnsi="Times New Roman"/>
        </w:rPr>
        <w:t xml:space="preserve">2.1. Поселение при осуществлении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3"/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района;</w:t>
      </w:r>
    </w:p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2)</w:t>
      </w:r>
      <w:r w:rsidRPr="00BF65D2">
        <w:rPr>
          <w:rFonts w:ascii="Times New Roman" w:hAnsi="Times New Roman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4" w:name="sub_2022"/>
      <w:r w:rsidRPr="00BF65D2">
        <w:rPr>
          <w:rFonts w:ascii="Times New Roman" w:hAnsi="Times New Roman"/>
        </w:rPr>
        <w:t>2.2. Поселение при осуществлении переданных полномочий обязано:</w:t>
      </w:r>
    </w:p>
    <w:bookmarkEnd w:id="4"/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обеспечивать эффективное и рациональное использование финансовых средств, выделенных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на осуществление переданных полномочий;</w:t>
      </w:r>
    </w:p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5" w:name="sub_2300"/>
      <w:r w:rsidRPr="00BF65D2">
        <w:rPr>
          <w:rFonts w:ascii="Times New Roman" w:hAnsi="Times New Roman"/>
        </w:rPr>
        <w:t>3. Права и обязанности Муниципального района при осуществлении Поселением переданных полномочий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6" w:name="sub_2031"/>
      <w:bookmarkEnd w:id="5"/>
      <w:r w:rsidRPr="00BF65D2">
        <w:rPr>
          <w:rFonts w:ascii="Times New Roman" w:hAnsi="Times New Roman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6"/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осуществление контроля над исполнением переданных полномочий;</w:t>
      </w:r>
    </w:p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7" w:name="sub_2032"/>
      <w:r w:rsidRPr="00BF65D2">
        <w:rPr>
          <w:rFonts w:ascii="Times New Roman" w:hAnsi="Times New Roman"/>
        </w:rPr>
        <w:t>3.2. Муниципальный район при осуществлении Поселением переданных полномочий обязан:</w:t>
      </w:r>
    </w:p>
    <w:bookmarkEnd w:id="7"/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BF65D2">
        <w:rPr>
          <w:rFonts w:ascii="Times New Roman" w:hAnsi="Times New Roman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осуществлять </w:t>
      </w:r>
      <w:proofErr w:type="gramStart"/>
      <w:r w:rsidRPr="00BF65D2">
        <w:rPr>
          <w:rFonts w:ascii="Times New Roman" w:hAnsi="Times New Roman"/>
        </w:rPr>
        <w:t>контроль за</w:t>
      </w:r>
      <w:proofErr w:type="gramEnd"/>
      <w:r w:rsidRPr="00BF65D2">
        <w:rPr>
          <w:rFonts w:ascii="Times New Roman" w:hAnsi="Times New Roman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02C30" w:rsidRPr="00BF65D2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8" w:name="sub_2400"/>
      <w:r w:rsidRPr="00BF65D2">
        <w:rPr>
          <w:rFonts w:ascii="Times New Roman" w:hAnsi="Times New Roman"/>
        </w:rPr>
        <w:t>4. Финансовые средства, необходимые для осуществления переданных полномочий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9" w:name="sub_2041"/>
      <w:bookmarkEnd w:id="8"/>
      <w:r w:rsidRPr="00BF65D2">
        <w:rPr>
          <w:rFonts w:ascii="Times New Roman" w:hAnsi="Times New Roman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в соответствии с </w:t>
      </w:r>
      <w:r w:rsidRPr="00806FD2">
        <w:rPr>
          <w:rStyle w:val="a8"/>
          <w:rFonts w:ascii="Times New Roman" w:hAnsi="Times New Roman"/>
          <w:color w:val="auto"/>
        </w:rPr>
        <w:t>Бюджетным кодексом</w:t>
      </w:r>
      <w:r w:rsidRPr="00BF65D2">
        <w:rPr>
          <w:rFonts w:ascii="Times New Roman" w:hAnsi="Times New Roman"/>
        </w:rPr>
        <w:t xml:space="preserve"> Российской Федерации.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10" w:name="sub_2042"/>
      <w:bookmarkEnd w:id="9"/>
      <w:r w:rsidRPr="00BF65D2">
        <w:rPr>
          <w:rFonts w:ascii="Times New Roman" w:hAnsi="Times New Roman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о бюджете на очередной финансовый год.</w:t>
      </w:r>
    </w:p>
    <w:bookmarkEnd w:id="10"/>
    <w:p w:rsidR="00302C30" w:rsidRPr="00BF65D2" w:rsidRDefault="00302C30" w:rsidP="00302C30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11" w:name="sub_2043"/>
      <w:r w:rsidRPr="00BF65D2">
        <w:rPr>
          <w:rFonts w:ascii="Times New Roman" w:hAnsi="Times New Roman"/>
        </w:rPr>
        <w:lastRenderedPageBreak/>
        <w:t xml:space="preserve"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</w:t>
      </w:r>
      <w:r w:rsidRPr="00806FD2">
        <w:rPr>
          <w:rFonts w:ascii="Times New Roman" w:hAnsi="Times New Roman"/>
        </w:rPr>
        <w:t xml:space="preserve">согласно </w:t>
      </w:r>
      <w:hyperlink w:anchor="sub_100" w:history="1">
        <w:r w:rsidRPr="00806FD2">
          <w:rPr>
            <w:rStyle w:val="a8"/>
            <w:rFonts w:ascii="Times New Roman" w:hAnsi="Times New Roman"/>
            <w:color w:val="auto"/>
          </w:rPr>
          <w:t>приложению</w:t>
        </w:r>
      </w:hyperlink>
      <w:r w:rsidRPr="00BF65D2">
        <w:rPr>
          <w:rFonts w:ascii="Times New Roman" w:hAnsi="Times New Roman"/>
        </w:rPr>
        <w:t xml:space="preserve"> к настоящему Соглашению.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12" w:name="sub_2044"/>
      <w:bookmarkEnd w:id="11"/>
      <w:r w:rsidRPr="00BF65D2">
        <w:rPr>
          <w:rFonts w:ascii="Times New Roman" w:hAnsi="Times New Roman"/>
        </w:rPr>
        <w:t xml:space="preserve">4.4. Поселению запрещается использование финансовых средств, полученных на осуществление указанных в </w:t>
      </w:r>
      <w:r w:rsidRPr="00806FD2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 на иные цели.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13" w:name="sub_2500"/>
      <w:bookmarkEnd w:id="12"/>
      <w:r w:rsidRPr="00BF65D2">
        <w:rPr>
          <w:rFonts w:ascii="Times New Roman" w:hAnsi="Times New Roman"/>
        </w:rPr>
        <w:t>5. Порядок передачи и использования материальных ресурсов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14" w:name="sub_2051"/>
      <w:bookmarkEnd w:id="13"/>
      <w:r w:rsidRPr="00BF65D2">
        <w:rPr>
          <w:rFonts w:ascii="Times New Roman" w:hAnsi="Times New Roman"/>
        </w:rPr>
        <w:t>5.1. Для осуществления переданных полномочий органам местного самоуправления Поселения в случае необходимости в пользование</w:t>
      </w:r>
      <w:r>
        <w:rPr>
          <w:rFonts w:ascii="Times New Roman" w:hAnsi="Times New Roman"/>
        </w:rPr>
        <w:t xml:space="preserve"> может</w:t>
      </w:r>
      <w:r w:rsidRPr="00BF65D2">
        <w:rPr>
          <w:rFonts w:ascii="Times New Roman" w:hAnsi="Times New Roman"/>
        </w:rPr>
        <w:t xml:space="preserve"> переда</w:t>
      </w:r>
      <w:r>
        <w:rPr>
          <w:rFonts w:ascii="Times New Roman" w:hAnsi="Times New Roman"/>
        </w:rPr>
        <w:t>ваться</w:t>
      </w:r>
      <w:r w:rsidRPr="00BF65D2">
        <w:rPr>
          <w:rFonts w:ascii="Times New Roman" w:hAnsi="Times New Roman"/>
        </w:rPr>
        <w:t xml:space="preserve"> имущество по договору безвозмездного пользования.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15" w:name="sub_2052"/>
      <w:bookmarkEnd w:id="14"/>
      <w:r w:rsidRPr="00BF65D2">
        <w:rPr>
          <w:rFonts w:ascii="Times New Roman" w:hAnsi="Times New Roman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16" w:name="sub_2600"/>
      <w:bookmarkEnd w:id="15"/>
      <w:r w:rsidRPr="00BF65D2">
        <w:rPr>
          <w:rFonts w:ascii="Times New Roman" w:hAnsi="Times New Roman"/>
        </w:rPr>
        <w:t>6. Порядок осуществления Муниципальным районом контроля над осуществлением переданных полномочий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17" w:name="sub_2061"/>
      <w:bookmarkEnd w:id="16"/>
      <w:r w:rsidRPr="00BF65D2">
        <w:rPr>
          <w:rFonts w:ascii="Times New Roman" w:hAnsi="Times New Roman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02C30" w:rsidRPr="00F55973" w:rsidRDefault="00302C30" w:rsidP="00302C30">
      <w:pPr>
        <w:rPr>
          <w:rFonts w:ascii="Times New Roman" w:hAnsi="Times New Roman"/>
        </w:rPr>
      </w:pPr>
      <w:bookmarkStart w:id="18" w:name="sub_2062"/>
      <w:bookmarkEnd w:id="17"/>
      <w:r w:rsidRPr="00F55973">
        <w:rPr>
          <w:rFonts w:ascii="Times New Roman" w:hAnsi="Times New Roman"/>
        </w:rPr>
        <w:t xml:space="preserve">6.2. </w:t>
      </w:r>
      <w:proofErr w:type="gramStart"/>
      <w:r w:rsidRPr="00F55973">
        <w:rPr>
          <w:rFonts w:ascii="Times New Roman" w:hAnsi="Times New Roman"/>
        </w:rPr>
        <w:t>Контроль за</w:t>
      </w:r>
      <w:proofErr w:type="gramEnd"/>
      <w:r w:rsidRPr="00F55973">
        <w:rPr>
          <w:rFonts w:ascii="Times New Roman" w:hAnsi="Times New Roman"/>
        </w:rPr>
        <w:t xml:space="preserve"> исполнением переданных Поселению полномочий осуществляется в следующих формах:</w:t>
      </w:r>
    </w:p>
    <w:p w:rsidR="00302C30" w:rsidRPr="00F55973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F55973">
        <w:rPr>
          <w:rFonts w:ascii="Times New Roman" w:hAnsi="Times New Roman"/>
        </w:rPr>
        <w:t xml:space="preserve"> путем проведения комплексных проверок;</w:t>
      </w:r>
    </w:p>
    <w:p w:rsidR="00302C30" w:rsidRPr="00F55973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Pr="00F55973">
        <w:rPr>
          <w:rFonts w:ascii="Times New Roman" w:hAnsi="Times New Roman"/>
        </w:rPr>
        <w:t xml:space="preserve">ревизий финансово-хозяйственной деятельности органов местного самоуправления Поселения в части </w:t>
      </w:r>
      <w:proofErr w:type="gramStart"/>
      <w:r w:rsidRPr="00F55973">
        <w:rPr>
          <w:rFonts w:ascii="Times New Roman" w:hAnsi="Times New Roman"/>
        </w:rPr>
        <w:t>расходования</w:t>
      </w:r>
      <w:proofErr w:type="gramEnd"/>
      <w:r w:rsidRPr="00F55973">
        <w:rPr>
          <w:rFonts w:ascii="Times New Roman" w:hAnsi="Times New Roman"/>
        </w:rPr>
        <w:t xml:space="preserve"> выделенных для реализации переданных полномочий финансовых средств;</w:t>
      </w:r>
    </w:p>
    <w:p w:rsidR="00302C30" w:rsidRPr="00F55973" w:rsidRDefault="00302C30" w:rsidP="00302C30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F55973">
        <w:rPr>
          <w:rFonts w:ascii="Times New Roman" w:hAnsi="Times New Roman"/>
        </w:rPr>
        <w:t xml:space="preserve"> запросов необходимых документов и информации об исполнении переданных полномочий.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19" w:name="sub_2700"/>
      <w:bookmarkEnd w:id="18"/>
      <w:r w:rsidRPr="00BF65D2">
        <w:rPr>
          <w:rFonts w:ascii="Times New Roman" w:hAnsi="Times New Roman"/>
        </w:rPr>
        <w:t>7. Срок действия Соглашения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20" w:name="sub_2071"/>
      <w:bookmarkEnd w:id="19"/>
      <w:r w:rsidRPr="00BF65D2">
        <w:rPr>
          <w:rFonts w:ascii="Times New Roman" w:hAnsi="Times New Roman"/>
        </w:rPr>
        <w:t xml:space="preserve">7.1. Настоящее Соглашение заключено на период с </w:t>
      </w:r>
      <w:r>
        <w:rPr>
          <w:rFonts w:ascii="Times New Roman" w:hAnsi="Times New Roman"/>
        </w:rPr>
        <w:t>01</w:t>
      </w:r>
      <w:r w:rsidRPr="00BF65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января </w:t>
      </w:r>
      <w:r w:rsidRPr="00BF65D2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BF65D2">
        <w:rPr>
          <w:rFonts w:ascii="Times New Roman" w:hAnsi="Times New Roman"/>
        </w:rPr>
        <w:t xml:space="preserve"> года по </w:t>
      </w:r>
      <w:r>
        <w:rPr>
          <w:rFonts w:ascii="Times New Roman" w:hAnsi="Times New Roman"/>
        </w:rPr>
        <w:t>3</w:t>
      </w:r>
      <w:r w:rsidRPr="00BF65D2">
        <w:rPr>
          <w:rFonts w:ascii="Times New Roman" w:hAnsi="Times New Roman"/>
        </w:rPr>
        <w:t xml:space="preserve">1 </w:t>
      </w:r>
      <w:r>
        <w:rPr>
          <w:rFonts w:ascii="Times New Roman" w:hAnsi="Times New Roman"/>
        </w:rPr>
        <w:t>декабря</w:t>
      </w:r>
      <w:r w:rsidRPr="00BF65D2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9</w:t>
      </w:r>
      <w:r w:rsidRPr="00BF65D2">
        <w:rPr>
          <w:rFonts w:ascii="Times New Roman" w:hAnsi="Times New Roman"/>
        </w:rPr>
        <w:t xml:space="preserve"> года.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21" w:name="sub_2800"/>
      <w:bookmarkEnd w:id="20"/>
      <w:r w:rsidRPr="00BF65D2">
        <w:rPr>
          <w:rFonts w:ascii="Times New Roman" w:hAnsi="Times New Roman"/>
        </w:rPr>
        <w:t>8. Основания и порядок прекращения действий Соглашения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22" w:name="sub_2081"/>
      <w:bookmarkEnd w:id="21"/>
      <w:r w:rsidRPr="00BF65D2">
        <w:rPr>
          <w:rFonts w:ascii="Times New Roman" w:hAnsi="Times New Roman"/>
        </w:rPr>
        <w:t>8.1. Настоящее Соглашение может быть прекращено досрочно:</w:t>
      </w:r>
    </w:p>
    <w:bookmarkEnd w:id="22"/>
    <w:p w:rsidR="00302C30" w:rsidRPr="00BF65D2" w:rsidRDefault="00302C30" w:rsidP="00302C30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1) по соглашению сторон;</w:t>
      </w:r>
    </w:p>
    <w:p w:rsidR="00302C30" w:rsidRPr="00BF65D2" w:rsidRDefault="00302C30" w:rsidP="00302C30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2) в случае неисполнения или ненадлежащего исполнения одной из сторон своих обязательств.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23" w:name="sub_2082"/>
      <w:r w:rsidRPr="00BF65D2">
        <w:rPr>
          <w:rFonts w:ascii="Times New Roman" w:hAnsi="Times New Roman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24" w:name="sub_2900"/>
      <w:bookmarkEnd w:id="23"/>
      <w:r w:rsidRPr="00BF65D2">
        <w:rPr>
          <w:rFonts w:ascii="Times New Roman" w:hAnsi="Times New Roman"/>
        </w:rPr>
        <w:t>9. Порядок предоставления отчетности об осуществлении части переданных полномочий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25" w:name="sub_2091"/>
      <w:bookmarkEnd w:id="24"/>
      <w:r w:rsidRPr="00BF65D2">
        <w:rPr>
          <w:rFonts w:ascii="Times New Roman" w:hAnsi="Times New Roman"/>
        </w:rPr>
        <w:t>9.1. Поселение еже</w:t>
      </w:r>
      <w:r>
        <w:rPr>
          <w:rFonts w:ascii="Times New Roman" w:hAnsi="Times New Roman"/>
        </w:rPr>
        <w:t>месячно</w:t>
      </w:r>
      <w:r w:rsidRPr="00BF65D2">
        <w:rPr>
          <w:rFonts w:ascii="Times New Roman" w:hAnsi="Times New Roman"/>
        </w:rPr>
        <w:t xml:space="preserve"> представляет Муниципальному району отчетность об использовании выделенных финансовых средств на осуществление указанных в </w:t>
      </w:r>
      <w:r w:rsidRPr="00F55973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26" w:name="sub_21000"/>
      <w:bookmarkEnd w:id="25"/>
      <w:r w:rsidRPr="00BF65D2">
        <w:rPr>
          <w:rFonts w:ascii="Times New Roman" w:hAnsi="Times New Roman"/>
        </w:rPr>
        <w:lastRenderedPageBreak/>
        <w:t>10. Финансовые санкции за неисполнение Соглашения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27" w:name="sub_20101"/>
      <w:bookmarkEnd w:id="26"/>
      <w:r w:rsidRPr="00BF65D2">
        <w:rPr>
          <w:rFonts w:ascii="Times New Roman" w:hAnsi="Times New Roman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302C30" w:rsidRDefault="00302C30" w:rsidP="00302C30">
      <w:pPr>
        <w:rPr>
          <w:rFonts w:ascii="Times New Roman" w:hAnsi="Times New Roman"/>
        </w:rPr>
      </w:pPr>
      <w:bookmarkStart w:id="28" w:name="sub_20102"/>
      <w:bookmarkEnd w:id="27"/>
      <w:r w:rsidRPr="00BF65D2">
        <w:rPr>
          <w:rFonts w:ascii="Times New Roman" w:hAnsi="Times New Roman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BF65D2">
        <w:rPr>
          <w:rFonts w:ascii="Times New Roman" w:hAnsi="Times New Roman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rPr>
          <w:rFonts w:ascii="Times New Roman" w:hAnsi="Times New Roman"/>
        </w:rP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</w:t>
      </w:r>
      <w:proofErr w:type="gramEnd"/>
      <w:r>
        <w:rPr>
          <w:rFonts w:ascii="Times New Roman" w:hAnsi="Times New Roman"/>
        </w:rPr>
        <w:t>.</w:t>
      </w:r>
      <w:bookmarkStart w:id="29" w:name="sub_20103"/>
      <w:bookmarkEnd w:id="28"/>
      <w:r w:rsidRPr="00BF65D2">
        <w:rPr>
          <w:rFonts w:ascii="Times New Roman" w:hAnsi="Times New Roman"/>
        </w:rPr>
        <w:t xml:space="preserve"> </w:t>
      </w:r>
    </w:p>
    <w:p w:rsidR="00302C30" w:rsidRPr="00BF65D2" w:rsidRDefault="00302C30" w:rsidP="00302C30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30" w:name="sub_20104"/>
      <w:bookmarkEnd w:id="29"/>
      <w:r w:rsidRPr="00BF65D2">
        <w:rPr>
          <w:rFonts w:ascii="Times New Roman" w:hAnsi="Times New Roman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>
        <w:rPr>
          <w:rFonts w:ascii="Times New Roman" w:hAnsi="Times New Roman"/>
        </w:rP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прострочки.</w:t>
      </w:r>
      <w:r w:rsidRPr="00BF65D2">
        <w:rPr>
          <w:rFonts w:ascii="Times New Roman" w:hAnsi="Times New Roman"/>
        </w:rPr>
        <w:t>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31" w:name="sub_2110"/>
      <w:bookmarkEnd w:id="30"/>
      <w:r w:rsidRPr="00BF65D2">
        <w:rPr>
          <w:rFonts w:ascii="Times New Roman" w:hAnsi="Times New Roman"/>
        </w:rPr>
        <w:t>11. Порядок внесения изменений в Соглашение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32" w:name="sub_20111"/>
      <w:bookmarkEnd w:id="31"/>
      <w:r w:rsidRPr="00BF65D2">
        <w:rPr>
          <w:rFonts w:ascii="Times New Roman" w:hAnsi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bookmarkStart w:id="33" w:name="sub_2120"/>
      <w:bookmarkEnd w:id="32"/>
      <w:r w:rsidRPr="00BF65D2">
        <w:rPr>
          <w:rFonts w:ascii="Times New Roman" w:hAnsi="Times New Roman"/>
        </w:rPr>
        <w:t>12. Заключительные положения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34" w:name="sub_20121"/>
      <w:bookmarkEnd w:id="33"/>
      <w:r w:rsidRPr="00BF65D2">
        <w:rPr>
          <w:rFonts w:ascii="Times New Roman" w:hAnsi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302C30" w:rsidRPr="00BF65D2" w:rsidRDefault="00302C30" w:rsidP="00302C30">
      <w:pPr>
        <w:rPr>
          <w:rFonts w:ascii="Times New Roman" w:hAnsi="Times New Roman"/>
        </w:rPr>
      </w:pPr>
      <w:bookmarkStart w:id="35" w:name="sub_20122"/>
      <w:bookmarkEnd w:id="34"/>
      <w:r w:rsidRPr="00BF65D2">
        <w:rPr>
          <w:rFonts w:ascii="Times New Roman" w:hAnsi="Times New Roman"/>
        </w:rPr>
        <w:t>12.2. Соглашение вступает в силу со дня его официального опубликования.</w:t>
      </w:r>
    </w:p>
    <w:bookmarkEnd w:id="35"/>
    <w:p w:rsidR="00302C30" w:rsidRPr="00BF65D2" w:rsidRDefault="00302C30" w:rsidP="00302C30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302C30" w:rsidRPr="00BF65D2" w:rsidTr="001360B9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302C30" w:rsidRDefault="00302C30" w:rsidP="001360B9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Глава </w:t>
            </w: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</w:t>
            </w:r>
          </w:p>
          <w:p w:rsidR="00302C30" w:rsidRPr="00BF65D2" w:rsidRDefault="00302C30" w:rsidP="001360B9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муниципального района</w:t>
            </w:r>
          </w:p>
          <w:p w:rsidR="00302C30" w:rsidRPr="00BF65D2" w:rsidRDefault="00302C30" w:rsidP="001360B9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02C30" w:rsidRPr="00BF65D2" w:rsidRDefault="00302C30" w:rsidP="001360B9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Андреевского сельского поселения</w:t>
            </w:r>
          </w:p>
          <w:p w:rsidR="00302C30" w:rsidRPr="00BF65D2" w:rsidRDefault="00302C30" w:rsidP="001360B9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302C30" w:rsidRPr="00BF65D2" w:rsidRDefault="00302C30" w:rsidP="001360B9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>Т.В.Максимова</w:t>
            </w:r>
          </w:p>
        </w:tc>
      </w:tr>
    </w:tbl>
    <w:p w:rsidR="00302C30" w:rsidRPr="00BF65D2" w:rsidRDefault="00302C30" w:rsidP="00302C30">
      <w:pPr>
        <w:rPr>
          <w:rFonts w:ascii="Times New Roman" w:hAnsi="Times New Roman"/>
        </w:rPr>
      </w:pPr>
    </w:p>
    <w:p w:rsidR="00302C30" w:rsidRPr="00BF65D2" w:rsidRDefault="00302C30" w:rsidP="00302C30">
      <w:pPr>
        <w:spacing w:after="0" w:line="240" w:lineRule="auto"/>
        <w:ind w:firstLine="697"/>
        <w:jc w:val="right"/>
        <w:rPr>
          <w:rFonts w:ascii="Times New Roman" w:hAnsi="Times New Roman"/>
        </w:rPr>
      </w:pPr>
      <w:bookmarkStart w:id="36" w:name="sub_100"/>
      <w:r w:rsidRPr="00BF65D2">
        <w:rPr>
          <w:rStyle w:val="a7"/>
          <w:rFonts w:ascii="Times New Roman" w:hAnsi="Times New Roman"/>
          <w:bCs/>
        </w:rPr>
        <w:t>Приложение</w:t>
      </w:r>
    </w:p>
    <w:bookmarkEnd w:id="36"/>
    <w:p w:rsidR="00302C30" w:rsidRPr="00BF65D2" w:rsidRDefault="00302C30" w:rsidP="00302C30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 xml:space="preserve">к </w:t>
      </w:r>
      <w:r w:rsidRPr="00D378E0">
        <w:rPr>
          <w:rStyle w:val="a8"/>
          <w:rFonts w:ascii="Times New Roman" w:hAnsi="Times New Roman"/>
          <w:b/>
          <w:color w:val="auto"/>
        </w:rPr>
        <w:t>Соглашению</w:t>
      </w:r>
      <w:r w:rsidRPr="00BF65D2">
        <w:rPr>
          <w:rStyle w:val="a7"/>
          <w:rFonts w:ascii="Times New Roman" w:hAnsi="Times New Roman"/>
          <w:bCs/>
        </w:rPr>
        <w:t xml:space="preserve"> о передаче части полномочий</w:t>
      </w:r>
    </w:p>
    <w:p w:rsidR="00302C30" w:rsidRDefault="00302C30" w:rsidP="00302C30">
      <w:pPr>
        <w:spacing w:after="0" w:line="240" w:lineRule="auto"/>
        <w:ind w:firstLine="697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302C30" w:rsidRPr="00BF65D2" w:rsidRDefault="00302C30" w:rsidP="00302C30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302C30" w:rsidRPr="00BF65D2" w:rsidRDefault="00302C30" w:rsidP="00302C30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 xml:space="preserve">Андреевскому </w:t>
      </w:r>
      <w:r w:rsidRPr="00BF65D2">
        <w:rPr>
          <w:rStyle w:val="a7"/>
          <w:rFonts w:ascii="Times New Roman" w:hAnsi="Times New Roman"/>
          <w:bCs/>
        </w:rPr>
        <w:t>сельскому поселению</w:t>
      </w:r>
    </w:p>
    <w:p w:rsidR="00302C30" w:rsidRDefault="00302C30" w:rsidP="00302C30">
      <w:pPr>
        <w:spacing w:after="0" w:line="240" w:lineRule="auto"/>
        <w:ind w:firstLine="697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302C30" w:rsidRPr="00BF65D2" w:rsidRDefault="00302C30" w:rsidP="00302C30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302C30" w:rsidRPr="00BF65D2" w:rsidRDefault="00302C30" w:rsidP="00302C30">
      <w:pPr>
        <w:rPr>
          <w:rFonts w:ascii="Times New Roman" w:hAnsi="Times New Roman"/>
        </w:rPr>
      </w:pPr>
    </w:p>
    <w:p w:rsidR="00302C30" w:rsidRPr="00BF65D2" w:rsidRDefault="00302C30" w:rsidP="00302C30">
      <w:pPr>
        <w:pStyle w:val="1"/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>Методика</w:t>
      </w:r>
      <w:r>
        <w:rPr>
          <w:rFonts w:ascii="Times New Roman" w:hAnsi="Times New Roman"/>
        </w:rPr>
        <w:t xml:space="preserve"> </w:t>
      </w:r>
      <w:r w:rsidRPr="00BF65D2">
        <w:rPr>
          <w:rFonts w:ascii="Times New Roman" w:hAnsi="Times New Roman"/>
        </w:rPr>
        <w:br/>
        <w:t xml:space="preserve">расчета объема иных межбюджетных трансфертов, предоставляемых для осуществления переданной части полномочий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</w:t>
      </w:r>
      <w:r w:rsidRPr="00BF65D2">
        <w:rPr>
          <w:rFonts w:ascii="Times New Roman" w:hAnsi="Times New Roman"/>
        </w:rPr>
        <w:lastRenderedPageBreak/>
        <w:t>района</w:t>
      </w:r>
      <w:r>
        <w:rPr>
          <w:rFonts w:ascii="Times New Roman" w:hAnsi="Times New Roman"/>
        </w:rPr>
        <w:t xml:space="preserve"> Республики Мордовия</w:t>
      </w:r>
      <w:r w:rsidRPr="00BF65D2">
        <w:rPr>
          <w:rFonts w:ascii="Times New Roman" w:hAnsi="Times New Roman"/>
        </w:rPr>
        <w:t xml:space="preserve"> по вопросам </w:t>
      </w:r>
      <w:r w:rsidRPr="002177B9">
        <w:rPr>
          <w:rFonts w:ascii="Times New Roman" w:hAnsi="Times New Roman"/>
        </w:rPr>
        <w:t>утверждения генеральных планов поселения, правил землепользования и застройки, утверждения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поселений, осуществление муниципального земельного контроля за использованием земель поселения</w:t>
      </w:r>
      <w:r>
        <w:rPr>
          <w:rFonts w:ascii="Times New Roman" w:hAnsi="Times New Roman"/>
        </w:rPr>
        <w:t xml:space="preserve"> Андреевскому </w:t>
      </w:r>
      <w:r w:rsidRPr="00BF65D2">
        <w:rPr>
          <w:rFonts w:ascii="Times New Roman" w:hAnsi="Times New Roman"/>
        </w:rPr>
        <w:t xml:space="preserve">сельскому поселению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</w:t>
      </w:r>
      <w:proofErr w:type="gramEnd"/>
    </w:p>
    <w:p w:rsidR="00302C30" w:rsidRPr="00DF1C94" w:rsidRDefault="00302C30" w:rsidP="00302C30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по вопросам </w:t>
      </w:r>
      <w:r w:rsidRPr="002177B9">
        <w:rPr>
          <w:rFonts w:ascii="Times New Roman" w:hAnsi="Times New Roman"/>
        </w:rPr>
        <w:t>утверждения генеральных планов поселения, правил землепользования и застройки, утверждения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поселений, осуществление муниципального земельного контроля за использованием земель поселения</w:t>
      </w:r>
      <w:r>
        <w:rPr>
          <w:rFonts w:ascii="Times New Roman" w:hAnsi="Times New Roman"/>
        </w:rPr>
        <w:t>, Андреевскому сельскому поселению Темниковского муниципального района</w:t>
      </w:r>
      <w:r w:rsidRPr="00DF1C94">
        <w:rPr>
          <w:rFonts w:ascii="Times New Roman" w:hAnsi="Times New Roman"/>
        </w:rPr>
        <w:t xml:space="preserve"> разработана в соответствии</w:t>
      </w:r>
      <w:proofErr w:type="gramEnd"/>
      <w:r w:rsidRPr="00DF1C94">
        <w:rPr>
          <w:rFonts w:ascii="Times New Roman" w:hAnsi="Times New Roman"/>
        </w:rPr>
        <w:t xml:space="preserve"> с законодательством Российской Федерации.</w:t>
      </w:r>
    </w:p>
    <w:p w:rsidR="00302C30" w:rsidRPr="00DF1C94" w:rsidRDefault="00302C30" w:rsidP="00302C30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по вопросам </w:t>
      </w:r>
      <w:r w:rsidRPr="002177B9">
        <w:rPr>
          <w:rFonts w:ascii="Times New Roman" w:hAnsi="Times New Roman"/>
        </w:rPr>
        <w:t xml:space="preserve">утверждения генеральных планов поселения, правил землепользования и застройки, утверждения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поселений, осуществление муниципального земельного </w:t>
      </w:r>
      <w:proofErr w:type="gramStart"/>
      <w:r w:rsidRPr="002177B9">
        <w:rPr>
          <w:rFonts w:ascii="Times New Roman" w:hAnsi="Times New Roman"/>
        </w:rPr>
        <w:t>контроля за</w:t>
      </w:r>
      <w:proofErr w:type="gramEnd"/>
      <w:r w:rsidRPr="002177B9">
        <w:rPr>
          <w:rFonts w:ascii="Times New Roman" w:hAnsi="Times New Roman"/>
        </w:rPr>
        <w:t xml:space="preserve"> использованием земель поселения</w:t>
      </w:r>
      <w:r w:rsidRPr="00DF1C94">
        <w:rPr>
          <w:rFonts w:ascii="Times New Roman" w:hAnsi="Times New Roman"/>
        </w:rPr>
        <w:t>:</w:t>
      </w:r>
    </w:p>
    <w:p w:rsidR="00302C30" w:rsidRPr="00DF1C94" w:rsidRDefault="00302C30" w:rsidP="00302C30">
      <w:pPr>
        <w:ind w:firstLine="698"/>
        <w:jc w:val="center"/>
        <w:rPr>
          <w:rFonts w:ascii="Times New Roman" w:hAnsi="Times New Roman"/>
        </w:rPr>
      </w:pPr>
      <w:r w:rsidRPr="00DF1C94">
        <w:rPr>
          <w:rFonts w:ascii="Times New Roman" w:hAnsi="Times New Roman"/>
        </w:rPr>
        <w:t>N = (H+С) где:</w:t>
      </w:r>
    </w:p>
    <w:p w:rsidR="00302C30" w:rsidRPr="00DF1C94" w:rsidRDefault="00302C30" w:rsidP="00302C30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 xml:space="preserve">N - 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</w:t>
      </w:r>
      <w:r>
        <w:rPr>
          <w:rFonts w:ascii="Times New Roman" w:hAnsi="Times New Roman"/>
        </w:rPr>
        <w:t xml:space="preserve">по вопросам </w:t>
      </w:r>
      <w:r w:rsidRPr="002177B9">
        <w:rPr>
          <w:rFonts w:ascii="Times New Roman" w:hAnsi="Times New Roman"/>
        </w:rPr>
        <w:t>утверждения генеральных планов поселения, правил землепользования и застройки, утверждения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поселений, осуществление муниципального земельного контроля за использованием земель поселения</w:t>
      </w:r>
      <w:r w:rsidRPr="00DF1C94">
        <w:rPr>
          <w:rFonts w:ascii="Times New Roman" w:hAnsi="Times New Roman"/>
        </w:rPr>
        <w:t>;</w:t>
      </w:r>
      <w:proofErr w:type="gramEnd"/>
    </w:p>
    <w:p w:rsidR="00302C30" w:rsidRPr="00DF1C94" w:rsidRDefault="00302C30" w:rsidP="00302C30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>H -</w:t>
      </w:r>
      <w:r>
        <w:rPr>
          <w:rFonts w:ascii="Times New Roman" w:hAnsi="Times New Roman"/>
        </w:rPr>
        <w:t xml:space="preserve"> </w:t>
      </w:r>
      <w:r w:rsidRPr="00DF1C94">
        <w:rPr>
          <w:rFonts w:ascii="Times New Roman" w:hAnsi="Times New Roman"/>
        </w:rPr>
        <w:t>ставка специалиста на обслуживание переданного полномочия (0,1 ставки специалиста);</w:t>
      </w:r>
    </w:p>
    <w:p w:rsidR="00302C30" w:rsidRPr="00DF1C94" w:rsidRDefault="00302C30" w:rsidP="00302C30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>С</w:t>
      </w:r>
      <w:proofErr w:type="gramEnd"/>
      <w:r w:rsidRPr="00DF1C94">
        <w:rPr>
          <w:rFonts w:ascii="Times New Roman" w:hAnsi="Times New Roman"/>
        </w:rPr>
        <w:t xml:space="preserve"> - </w:t>
      </w:r>
      <w:proofErr w:type="gramStart"/>
      <w:r w:rsidRPr="00DF1C94">
        <w:rPr>
          <w:rFonts w:ascii="Times New Roman" w:hAnsi="Times New Roman"/>
        </w:rPr>
        <w:t>прочие</w:t>
      </w:r>
      <w:proofErr w:type="gramEnd"/>
      <w:r w:rsidRPr="00DF1C94">
        <w:rPr>
          <w:rFonts w:ascii="Times New Roman" w:hAnsi="Times New Roman"/>
        </w:rPr>
        <w:t xml:space="preserve"> расходы составляют 5% от ФОТ специалиста обслуживающего данные полномочия;</w:t>
      </w:r>
    </w:p>
    <w:p w:rsidR="00302C30" w:rsidRPr="00DF1C94" w:rsidRDefault="00302C30" w:rsidP="00302C30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Финансовое управление администрации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302C30" w:rsidRDefault="00302C30" w:rsidP="00302C30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302C30" w:rsidRPr="00302C30" w:rsidRDefault="00302C30" w:rsidP="00302C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2C30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302C30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302C3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2C30" w:rsidRPr="00302C30" w:rsidRDefault="00302C30" w:rsidP="00302C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2C30">
        <w:rPr>
          <w:rFonts w:ascii="Times New Roman" w:hAnsi="Times New Roman" w:cs="Times New Roman"/>
          <w:sz w:val="26"/>
          <w:szCs w:val="26"/>
        </w:rPr>
        <w:t>от 24.01.2017 года.</w:t>
      </w:r>
    </w:p>
    <w:p w:rsidR="00302C30" w:rsidRDefault="00302C30" w:rsidP="00302C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2C30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302C30" w:rsidRPr="00302C30" w:rsidRDefault="00302C30" w:rsidP="00302C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2C30">
        <w:rPr>
          <w:rFonts w:ascii="Times New Roman" w:hAnsi="Times New Roman" w:cs="Times New Roman"/>
          <w:sz w:val="26"/>
          <w:szCs w:val="26"/>
        </w:rPr>
        <w:t xml:space="preserve"> Тираж 10 экз.</w:t>
      </w:r>
    </w:p>
    <w:p w:rsidR="00A178C9" w:rsidRPr="00302C30" w:rsidRDefault="00A178C9" w:rsidP="00302C3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A178C9" w:rsidRPr="00302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2C30"/>
    <w:rsid w:val="00302C30"/>
    <w:rsid w:val="00A17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02C3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2C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302C3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302C30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302C3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302C30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302C30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302C30"/>
    <w:rPr>
      <w:rFonts w:cs="Times New Roman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302C3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1944</Words>
  <Characters>11081</Characters>
  <Application>Microsoft Office Word</Application>
  <DocSecurity>0</DocSecurity>
  <Lines>92</Lines>
  <Paragraphs>25</Paragraphs>
  <ScaleCrop>false</ScaleCrop>
  <Company/>
  <LinksUpToDate>false</LinksUpToDate>
  <CharactersWithSpaces>13000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2017-01-24T13:58:00Z</cp:lastPrinted>
  <dcterms:created xsi:type="dcterms:W3CDTF">2017-01-24T13:55:00Z</dcterms:created>
  <dcterms:modified xsi:type="dcterms:W3CDTF">2017-01-24T13:59:00Z</dcterms:modified>
</cp:coreProperties>
</file>