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0016" w:rsidRDefault="0012644D" w:rsidP="00214BF4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</w:rPr>
      </w:pPr>
      <w:r w:rsidRPr="0012644D">
        <w:rPr>
          <w:rFonts w:ascii="Times New Roman" w:hAnsi="Times New Roman" w:cs="Times New Roman"/>
          <w:sz w:val="28"/>
        </w:rPr>
        <w:t xml:space="preserve">15 сентября прошел осенний праздник в подготовительной группе </w:t>
      </w:r>
      <w:proofErr w:type="spellStart"/>
      <w:r w:rsidRPr="0012644D">
        <w:rPr>
          <w:rFonts w:ascii="Times New Roman" w:hAnsi="Times New Roman" w:cs="Times New Roman"/>
          <w:sz w:val="28"/>
        </w:rPr>
        <w:t>Темниковского</w:t>
      </w:r>
      <w:proofErr w:type="spellEnd"/>
      <w:r w:rsidRPr="0012644D">
        <w:rPr>
          <w:rFonts w:ascii="Times New Roman" w:hAnsi="Times New Roman" w:cs="Times New Roman"/>
          <w:sz w:val="28"/>
        </w:rPr>
        <w:t xml:space="preserve"> детского сада "Золотой петушок". Представители Молодежного парламента подготовили и провели веселые и забавные конкурсы, дети получили море положительных эмоций и награждены памятными подарками от индивидуального предпринимателя Петрова А. В.</w:t>
      </w:r>
    </w:p>
    <w:p w:rsidR="00214BF4" w:rsidRDefault="00214BF4" w:rsidP="00214BF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214BF4" w:rsidRDefault="00214BF4" w:rsidP="00214BF4">
      <w:pPr>
        <w:spacing w:after="0" w:line="360" w:lineRule="auto"/>
        <w:jc w:val="center"/>
        <w:rPr>
          <w:rFonts w:ascii="Times New Roman" w:hAnsi="Times New Roman" w:cs="Times New Roman"/>
          <w:sz w:val="28"/>
        </w:rPr>
      </w:pPr>
      <w:r w:rsidRPr="00214BF4"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6857534" cy="4905125"/>
            <wp:effectExtent l="0" t="0" r="635" b="0"/>
            <wp:docPr id="2" name="Рисунок 2" descr="C:\Users\я\Desktop\тане\осенний бал в саду\o9GHBto1Vj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я\Desktop\тане\осенний бал в саду\o9GHBto1VjI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6153" cy="49184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644D" w:rsidRDefault="00214BF4" w:rsidP="00214BF4">
      <w:pPr>
        <w:spacing w:line="360" w:lineRule="auto"/>
        <w:jc w:val="center"/>
        <w:rPr>
          <w:rFonts w:ascii="Times New Roman" w:hAnsi="Times New Roman" w:cs="Times New Roman"/>
          <w:sz w:val="28"/>
        </w:rPr>
      </w:pPr>
      <w:r w:rsidRPr="00214BF4"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5876290" cy="8724900"/>
            <wp:effectExtent l="0" t="0" r="0" b="0"/>
            <wp:docPr id="1" name="Рисунок 1" descr="C:\Users\я\Desktop\Тане\осенний бал в саду\k_VW6E61Bv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я\Desktop\Тане\осенний бал в саду\k_VW6E61BvY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2352" cy="873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4BF4" w:rsidRPr="0012644D" w:rsidRDefault="00214BF4" w:rsidP="00214BF4">
      <w:pPr>
        <w:spacing w:line="360" w:lineRule="auto"/>
        <w:jc w:val="center"/>
        <w:rPr>
          <w:rFonts w:ascii="Times New Roman" w:hAnsi="Times New Roman" w:cs="Times New Roman"/>
          <w:sz w:val="28"/>
        </w:rPr>
      </w:pPr>
      <w:bookmarkStart w:id="0" w:name="_GoBack"/>
      <w:r w:rsidRPr="00214BF4"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6422231" cy="8562975"/>
            <wp:effectExtent l="0" t="0" r="0" b="0"/>
            <wp:docPr id="3" name="Рисунок 3" descr="C:\Users\я\Desktop\тане\осенний бал в саду\voxn4waDs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я\Desktop\тане\осенний бал в саду\voxn4waDsEs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7300" cy="85697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214BF4" w:rsidRPr="0012644D" w:rsidSect="00214BF4">
      <w:pgSz w:w="11906" w:h="16838"/>
      <w:pgMar w:top="1134" w:right="707" w:bottom="1134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4CA0"/>
    <w:rsid w:val="0012644D"/>
    <w:rsid w:val="00214BF4"/>
    <w:rsid w:val="003D4CA0"/>
    <w:rsid w:val="00D4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FDC4E5-6A2E-4FF5-B9C0-9D6B730EB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48</Words>
  <Characters>278</Characters>
  <Application>Microsoft Office Word</Application>
  <DocSecurity>0</DocSecurity>
  <Lines>2</Lines>
  <Paragraphs>1</Paragraphs>
  <ScaleCrop>false</ScaleCrop>
  <Company>SPecialiST RePack</Company>
  <LinksUpToDate>false</LinksUpToDate>
  <CharactersWithSpaces>325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dcterms:created xsi:type="dcterms:W3CDTF">2017-09-27T07:26:00Z</dcterms:created>
  <dcterms:modified xsi:type="dcterms:W3CDTF">2017-09-27T08:12:00Z</dcterms:modified>
</cp:coreProperties>
</file>