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Pr="008F3567" w:rsidRDefault="003407FE" w:rsidP="004E135A">
      <w:pPr>
        <w:shd w:val="clear" w:color="auto" w:fill="FFFFFF"/>
        <w:jc w:val="center"/>
        <w:outlineLvl w:val="0"/>
        <w:rPr>
          <w:sz w:val="20"/>
          <w:szCs w:val="20"/>
        </w:rPr>
      </w:pPr>
      <w:r>
        <w:rPr>
          <w:sz w:val="28"/>
          <w:szCs w:val="28"/>
        </w:rPr>
        <w:t>11</w:t>
      </w:r>
      <w:r w:rsidR="008E7CB3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E7CB3">
        <w:rPr>
          <w:sz w:val="28"/>
          <w:szCs w:val="28"/>
        </w:rPr>
        <w:t xml:space="preserve"> </w:t>
      </w:r>
      <w:r w:rsidR="004E135A">
        <w:rPr>
          <w:sz w:val="28"/>
          <w:szCs w:val="28"/>
        </w:rPr>
        <w:t>2021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>
        <w:rPr>
          <w:sz w:val="28"/>
          <w:szCs w:val="28"/>
        </w:rPr>
        <w:t>25</w:t>
      </w:r>
    </w:p>
    <w:p w:rsidR="004E135A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3407FE">
        <w:rPr>
          <w:rFonts w:ascii="Times New Roman" w:hAnsi="Times New Roman" w:cs="Times New Roman"/>
          <w:b/>
          <w:sz w:val="28"/>
          <w:szCs w:val="28"/>
        </w:rPr>
        <w:t>1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3407FE">
        <w:rPr>
          <w:rFonts w:ascii="Times New Roman" w:hAnsi="Times New Roman" w:cs="Times New Roman"/>
          <w:b/>
          <w:sz w:val="28"/>
          <w:szCs w:val="28"/>
        </w:rPr>
        <w:t>1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3407FE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407FE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(см.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>
        <w:rPr>
          <w:sz w:val="28"/>
          <w:szCs w:val="28"/>
        </w:rPr>
        <w:t>Т.В.Максимова</w:t>
      </w: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  <w:sectPr w:rsidR="0002434A" w:rsidSect="003407FE">
          <w:headerReference w:type="default" r:id="rId7"/>
          <w:pgSz w:w="11906" w:h="16838"/>
          <w:pgMar w:top="1134" w:right="567" w:bottom="1134" w:left="567" w:header="709" w:footer="709" w:gutter="0"/>
          <w:cols w:space="720"/>
          <w:titlePg/>
          <w:docGrid w:linePitch="326"/>
        </w:sectPr>
      </w:pPr>
    </w:p>
    <w:tbl>
      <w:tblPr>
        <w:tblW w:w="15168" w:type="dxa"/>
        <w:tblInd w:w="-318" w:type="dxa"/>
        <w:tblLayout w:type="fixed"/>
        <w:tblLook w:val="04A0"/>
      </w:tblPr>
      <w:tblGrid>
        <w:gridCol w:w="2920"/>
        <w:gridCol w:w="681"/>
        <w:gridCol w:w="1880"/>
        <w:gridCol w:w="1354"/>
        <w:gridCol w:w="1180"/>
        <w:gridCol w:w="1260"/>
        <w:gridCol w:w="1060"/>
        <w:gridCol w:w="1148"/>
        <w:gridCol w:w="567"/>
        <w:gridCol w:w="3118"/>
      </w:tblGrid>
      <w:tr w:rsidR="003407FE" w:rsidRPr="003407FE" w:rsidTr="00A74997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Утв. приказом Минфина РФ</w:t>
            </w:r>
          </w:p>
        </w:tc>
      </w:tr>
      <w:tr w:rsidR="003407FE" w:rsidRPr="003407FE" w:rsidTr="00A74997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от 28 декабря 2010 г. № 191н (в ред. от 19 декабря 2014 г.)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85"/>
        </w:trPr>
        <w:tc>
          <w:tcPr>
            <w:tcW w:w="120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407FE">
              <w:rPr>
                <w:b/>
                <w:bCs/>
                <w:color w:val="000000"/>
                <w:sz w:val="16"/>
                <w:szCs w:val="16"/>
              </w:rPr>
              <w:t>ОТЧЕТ  ОБ  ИСПОЛНЕНИИ БЮДЖЕТА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40"/>
        </w:trPr>
        <w:tc>
          <w:tcPr>
            <w:tcW w:w="120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407FE">
              <w:rPr>
                <w:b/>
                <w:bCs/>
                <w:color w:val="000000"/>
                <w:sz w:val="16"/>
                <w:szCs w:val="16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40"/>
        </w:trPr>
        <w:tc>
          <w:tcPr>
            <w:tcW w:w="120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407FE">
              <w:rPr>
                <w:b/>
                <w:bCs/>
                <w:color w:val="000000"/>
                <w:sz w:val="16"/>
                <w:szCs w:val="16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55"/>
        </w:trPr>
        <w:tc>
          <w:tcPr>
            <w:tcW w:w="10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407FE">
              <w:rPr>
                <w:b/>
                <w:bCs/>
                <w:color w:val="000000"/>
                <w:sz w:val="16"/>
                <w:szCs w:val="16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КОДЫ</w:t>
            </w:r>
          </w:p>
        </w:tc>
      </w:tr>
      <w:tr w:rsidR="003407FE" w:rsidRPr="003407FE" w:rsidTr="00A74997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407FE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Форма по ОКУД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0503127</w:t>
            </w:r>
          </w:p>
        </w:tc>
      </w:tr>
      <w:tr w:rsidR="003407FE" w:rsidRPr="003407FE" w:rsidTr="00A74997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  1 апреля 2021 г.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                 Дата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01.04.2021</w:t>
            </w:r>
          </w:p>
        </w:tc>
      </w:tr>
      <w:tr w:rsidR="003407FE" w:rsidRPr="003407FE" w:rsidTr="00A74997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ind w:left="601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     Код субъекта бюджетной отчетности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360"/>
        </w:trPr>
        <w:tc>
          <w:tcPr>
            <w:tcW w:w="68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195"/>
        </w:trPr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55"/>
        </w:trPr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главный администратор, администратор источников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           по ОКПО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финансирования дефицита бюджета </w:t>
            </w:r>
          </w:p>
        </w:tc>
        <w:tc>
          <w:tcPr>
            <w:tcW w:w="74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  <w:u w:val="single"/>
              </w:rPr>
            </w:pPr>
            <w:r w:rsidRPr="003407FE">
              <w:rPr>
                <w:color w:val="000000"/>
                <w:sz w:val="16"/>
                <w:szCs w:val="16"/>
                <w:u w:val="single"/>
              </w:rPr>
              <w:t>Андреевское сельское поселение Темниковского муниципального района Республики Мордовия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      Глава по БК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</w:t>
            </w:r>
          </w:p>
        </w:tc>
      </w:tr>
      <w:tr w:rsidR="003407FE" w:rsidRPr="003407FE" w:rsidTr="00A74997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Наименование бюджета </w:t>
            </w:r>
          </w:p>
        </w:tc>
        <w:tc>
          <w:tcPr>
            <w:tcW w:w="74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  <w:u w:val="single"/>
              </w:rPr>
            </w:pPr>
            <w:r w:rsidRPr="003407FE">
              <w:rPr>
                <w:color w:val="000000"/>
                <w:sz w:val="16"/>
                <w:szCs w:val="16"/>
                <w:u w:val="single"/>
              </w:rPr>
              <w:t>Бюджет сельских поселений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         по ОКТМО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89649409</w:t>
            </w:r>
          </w:p>
        </w:tc>
      </w:tr>
      <w:tr w:rsidR="003407FE" w:rsidRPr="003407FE" w:rsidTr="00A74997">
        <w:trPr>
          <w:trHeight w:val="270"/>
        </w:trPr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Периодичность:  месячная, квартальная, годовая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7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Единица измерения:  руб. 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           по ОКЕИ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383</w:t>
            </w:r>
          </w:p>
        </w:tc>
      </w:tr>
      <w:tr w:rsidR="003407FE" w:rsidRPr="003407FE" w:rsidTr="00A74997">
        <w:trPr>
          <w:trHeight w:val="282"/>
        </w:trPr>
        <w:tc>
          <w:tcPr>
            <w:tcW w:w="1516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407FE">
              <w:rPr>
                <w:b/>
                <w:bCs/>
                <w:color w:val="000000"/>
                <w:sz w:val="16"/>
                <w:szCs w:val="16"/>
              </w:rPr>
              <w:t>1. Доходы бюджета</w:t>
            </w:r>
          </w:p>
        </w:tc>
      </w:tr>
      <w:tr w:rsidR="003407FE" w:rsidRPr="003407FE" w:rsidTr="00A74997">
        <w:trPr>
          <w:trHeight w:val="255"/>
        </w:trPr>
        <w:tc>
          <w:tcPr>
            <w:tcW w:w="2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ind w:left="743"/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36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3407FE" w:rsidRPr="003407FE" w:rsidTr="00A74997">
        <w:trPr>
          <w:trHeight w:val="199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3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</w:tr>
      <w:tr w:rsidR="003407FE" w:rsidRPr="003407FE" w:rsidTr="00A74997">
        <w:trPr>
          <w:trHeight w:val="199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</w:tr>
      <w:tr w:rsidR="003407FE" w:rsidRPr="003407FE" w:rsidTr="00A74997">
        <w:trPr>
          <w:trHeight w:val="199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</w:tr>
      <w:tr w:rsidR="003407FE" w:rsidRPr="003407FE" w:rsidTr="00A74997">
        <w:trPr>
          <w:trHeight w:val="184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</w:t>
            </w:r>
          </w:p>
        </w:tc>
      </w:tr>
      <w:tr w:rsidR="003407FE" w:rsidRPr="003407FE" w:rsidTr="00A74997">
        <w:trPr>
          <w:trHeight w:val="25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Доходы бюджета - всего 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2 266 400,00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581 439,19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581 439,19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</w:tr>
      <w:tr w:rsidR="003407FE" w:rsidRPr="003407FE" w:rsidTr="00A74997">
        <w:trPr>
          <w:trHeight w:val="25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18210000000000000000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676 000,00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43 139,19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43 139,19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632 860,81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18210100000000000000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64 200,00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14 410,44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14 410,44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49 789,56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18210102000010000110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64 200,00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14 410,44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14 410,44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49 789,56</w:t>
            </w:r>
          </w:p>
        </w:tc>
      </w:tr>
      <w:tr w:rsidR="003407FE" w:rsidRPr="003407FE" w:rsidTr="00A74997">
        <w:trPr>
          <w:trHeight w:val="169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18210102010010000110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64 100,00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14 409,58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14 409,58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49 690,42</w:t>
            </w:r>
          </w:p>
        </w:tc>
      </w:tr>
      <w:tr w:rsidR="003407FE" w:rsidRPr="003407FE" w:rsidTr="00A74997">
        <w:trPr>
          <w:trHeight w:val="2058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18210102010011000110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14 387,50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14 387,50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49 612,50</w:t>
            </w:r>
          </w:p>
        </w:tc>
      </w:tr>
      <w:tr w:rsidR="003407FE" w:rsidRPr="003407FE" w:rsidTr="00A74997">
        <w:trPr>
          <w:trHeight w:val="169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18210102010012100110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22,08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22,08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77,92</w:t>
            </w:r>
          </w:p>
        </w:tc>
      </w:tr>
      <w:tr w:rsidR="003407FE" w:rsidRPr="003407FE" w:rsidTr="00A74997">
        <w:trPr>
          <w:trHeight w:val="916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18210102030010000110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0,86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0,86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99,14</w:t>
            </w:r>
          </w:p>
        </w:tc>
      </w:tr>
      <w:tr w:rsidR="003407FE" w:rsidRPr="003407FE" w:rsidTr="00A74997">
        <w:trPr>
          <w:trHeight w:val="1174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18210102030012100110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0,86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0,86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99,14</w:t>
            </w:r>
          </w:p>
        </w:tc>
      </w:tr>
      <w:tr w:rsidR="003407FE" w:rsidRPr="003407FE" w:rsidTr="00A74997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18210500000000000000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18 800,00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18 780,00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18 780,00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20,00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18210503000010000110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18 800,00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18 780,00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18 780,00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20,00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18210503010010000110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18 800,00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18 780,00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18 780,00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20,00</w:t>
            </w:r>
          </w:p>
        </w:tc>
      </w:tr>
      <w:tr w:rsidR="003407FE" w:rsidRPr="003407FE" w:rsidTr="00A74997">
        <w:trPr>
          <w:trHeight w:val="981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18210503010011000110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18 800,00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18 780,00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18 780,00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20,00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lastRenderedPageBreak/>
              <w:t>НАЛОГИ НА ИМУЩЕСТВО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18210600000000000000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524 400,00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9 948,75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9 948,75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514 451,25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18210601000000000110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199 400,00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4 138,89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4 138,89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195 261,11</w:t>
            </w:r>
          </w:p>
        </w:tc>
      </w:tr>
      <w:tr w:rsidR="003407FE" w:rsidRPr="003407FE" w:rsidTr="00A74997">
        <w:trPr>
          <w:trHeight w:val="932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18210601030100000110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199 400,00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4 138,89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4 138,89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195 261,11</w:t>
            </w:r>
          </w:p>
        </w:tc>
      </w:tr>
      <w:tr w:rsidR="003407FE" w:rsidRPr="003407FE" w:rsidTr="00A74997">
        <w:trPr>
          <w:trHeight w:val="1414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18210601030101000110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196 400,00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4 008,41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4 008,41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192 391,59</w:t>
            </w:r>
          </w:p>
        </w:tc>
      </w:tr>
      <w:tr w:rsidR="003407FE" w:rsidRPr="003407FE" w:rsidTr="00A74997">
        <w:trPr>
          <w:trHeight w:val="1194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18210601030102100110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130,48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130,48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2 869,52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18210606000000000110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325 000,00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5 809,86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5 809,86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319 190,14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18210606030000000110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23 300,00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62,02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62,02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23 237,98</w:t>
            </w:r>
          </w:p>
        </w:tc>
      </w:tr>
      <w:tr w:rsidR="003407FE" w:rsidRPr="003407FE" w:rsidTr="00A74997">
        <w:trPr>
          <w:trHeight w:val="91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18210606033100000110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23 300,00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62,02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62,02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23 237,98</w:t>
            </w:r>
          </w:p>
        </w:tc>
      </w:tr>
      <w:tr w:rsidR="003407FE" w:rsidRPr="003407FE" w:rsidTr="00A74997">
        <w:trPr>
          <w:trHeight w:val="1147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18210606033101000110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23 300,00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62,02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62,02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23 237,98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18210606040000000110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301 700,00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5 747,84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5 747,84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295 952,16</w:t>
            </w:r>
          </w:p>
        </w:tc>
      </w:tr>
      <w:tr w:rsidR="003407FE" w:rsidRPr="003407FE" w:rsidTr="00A74997">
        <w:trPr>
          <w:trHeight w:val="816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18210606043100000110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301 700,00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5 747,84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5 747,84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295 952,16</w:t>
            </w:r>
          </w:p>
        </w:tc>
      </w:tr>
      <w:tr w:rsidR="003407FE" w:rsidRPr="003407FE" w:rsidTr="00A74997">
        <w:trPr>
          <w:trHeight w:val="1406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18210606043101000110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291 000,00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5 570,62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5 570,62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285 429,38</w:t>
            </w:r>
          </w:p>
        </w:tc>
      </w:tr>
      <w:tr w:rsidR="003407FE" w:rsidRPr="003407FE" w:rsidTr="00A74997">
        <w:trPr>
          <w:trHeight w:val="83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18210606043102100110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10 700,00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177,22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177,22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10 522,78</w:t>
            </w:r>
          </w:p>
        </w:tc>
      </w:tr>
      <w:tr w:rsidR="003407FE" w:rsidRPr="003407FE" w:rsidTr="00A74997">
        <w:trPr>
          <w:trHeight w:val="908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18211100000000000000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68 600,00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68 600,00</w:t>
            </w:r>
          </w:p>
        </w:tc>
      </w:tr>
      <w:tr w:rsidR="003407FE" w:rsidRPr="003407FE" w:rsidTr="00A74997">
        <w:trPr>
          <w:trHeight w:val="181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18211105000000000120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20 000,00</w:t>
            </w:r>
          </w:p>
        </w:tc>
      </w:tr>
      <w:tr w:rsidR="003407FE" w:rsidRPr="003407FE" w:rsidTr="00A74997">
        <w:trPr>
          <w:trHeight w:val="1813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18211105030000000120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20 000,00</w:t>
            </w:r>
          </w:p>
        </w:tc>
      </w:tr>
      <w:tr w:rsidR="003407FE" w:rsidRPr="003407FE" w:rsidTr="00A74997">
        <w:trPr>
          <w:trHeight w:val="138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18211105035100000120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20 000,00</w:t>
            </w:r>
          </w:p>
        </w:tc>
      </w:tr>
      <w:tr w:rsidR="003407FE" w:rsidRPr="003407FE" w:rsidTr="00A74997">
        <w:trPr>
          <w:trHeight w:val="160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18211109000000000120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48 600,00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48 600,00</w:t>
            </w:r>
          </w:p>
        </w:tc>
      </w:tr>
      <w:tr w:rsidR="003407FE" w:rsidRPr="003407FE" w:rsidTr="00A74997">
        <w:trPr>
          <w:trHeight w:val="169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lastRenderedPageBreak/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18211109040000000120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48 600,00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48 600,00</w:t>
            </w:r>
          </w:p>
        </w:tc>
      </w:tr>
      <w:tr w:rsidR="003407FE" w:rsidRPr="003407FE" w:rsidTr="00A74997">
        <w:trPr>
          <w:trHeight w:val="1557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18211109045100000120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48 600,00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48 600,00</w:t>
            </w:r>
          </w:p>
        </w:tc>
      </w:tr>
      <w:tr w:rsidR="003407FE" w:rsidRPr="003407FE" w:rsidTr="00A74997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91120000000000000000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1 590 400,00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538 300,00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538 300,00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1 052 100,00</w:t>
            </w:r>
          </w:p>
        </w:tc>
      </w:tr>
      <w:tr w:rsidR="003407FE" w:rsidRPr="003407FE" w:rsidTr="00A74997">
        <w:trPr>
          <w:trHeight w:val="114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91120200000000000000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1 590 400,00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538 300,00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538 300,00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1 052 100,00</w:t>
            </w:r>
          </w:p>
        </w:tc>
      </w:tr>
      <w:tr w:rsidR="003407FE" w:rsidRPr="003407FE" w:rsidTr="00A74997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91120210000000000150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821 000,00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273 600,00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273 600,00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547 400,00</w:t>
            </w:r>
          </w:p>
        </w:tc>
      </w:tr>
      <w:tr w:rsidR="003407FE" w:rsidRPr="003407FE" w:rsidTr="00A74997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91120215001000000150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727 300,00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242 400,00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242 400,00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484 900,00</w:t>
            </w:r>
          </w:p>
        </w:tc>
      </w:tr>
      <w:tr w:rsidR="003407FE" w:rsidRPr="003407FE" w:rsidTr="00A74997">
        <w:trPr>
          <w:trHeight w:val="9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91120215001100000150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727 300,00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242 400,00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242 400,00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484 900,00</w:t>
            </w:r>
          </w:p>
        </w:tc>
      </w:tr>
      <w:tr w:rsidR="003407FE" w:rsidRPr="003407FE" w:rsidTr="00A74997">
        <w:trPr>
          <w:trHeight w:val="69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91120215002000000150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93 700,00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31 200,00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31 200,00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62 500,00</w:t>
            </w:r>
          </w:p>
        </w:tc>
      </w:tr>
      <w:tr w:rsidR="003407FE" w:rsidRPr="003407FE" w:rsidTr="00A74997">
        <w:trPr>
          <w:trHeight w:val="91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91120215002100000150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93 700,00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31 200,00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31 200,00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62 500,00</w:t>
            </w:r>
          </w:p>
        </w:tc>
      </w:tr>
      <w:tr w:rsidR="003407FE" w:rsidRPr="003407FE" w:rsidTr="00A74997">
        <w:trPr>
          <w:trHeight w:val="69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91120220000000000150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116 000,00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116 000,00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184 000,00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91120229999000000150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116 000,00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116 000,00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184 000,00</w:t>
            </w:r>
          </w:p>
        </w:tc>
      </w:tr>
      <w:tr w:rsidR="003407FE" w:rsidRPr="003407FE" w:rsidTr="00A74997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lastRenderedPageBreak/>
              <w:t>Прочие субсидии бюджетам сельских поселений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91120229999100000150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116 000,00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116 000,00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184 000,00</w:t>
            </w:r>
          </w:p>
        </w:tc>
      </w:tr>
      <w:tr w:rsidR="003407FE" w:rsidRPr="003407FE" w:rsidTr="00A74997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91120230000000000150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87 100,00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21 700,00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21 700,00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65 400,00</w:t>
            </w:r>
          </w:p>
        </w:tc>
      </w:tr>
      <w:tr w:rsidR="003407FE" w:rsidRPr="003407FE" w:rsidTr="00A74997">
        <w:trPr>
          <w:trHeight w:val="91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91120230024000000150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3407FE" w:rsidRPr="003407FE" w:rsidTr="00A74997">
        <w:trPr>
          <w:trHeight w:val="91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91120230024100000150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3407FE" w:rsidRPr="003407FE" w:rsidTr="00A74997">
        <w:trPr>
          <w:trHeight w:val="91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91120235118000000150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21 700,00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21 700,00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65 100,00</w:t>
            </w:r>
          </w:p>
        </w:tc>
      </w:tr>
      <w:tr w:rsidR="003407FE" w:rsidRPr="003407FE" w:rsidTr="00A74997">
        <w:trPr>
          <w:trHeight w:val="94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91120235118100000150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21 700,00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21 700,00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65 100,00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91120240000000000150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382 300,00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127 000,00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127 000,00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255 300,00</w:t>
            </w:r>
          </w:p>
        </w:tc>
      </w:tr>
      <w:tr w:rsidR="003407FE" w:rsidRPr="003407FE" w:rsidTr="00A74997">
        <w:trPr>
          <w:trHeight w:val="1378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91120240014000000150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382 300,00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127 000,00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127 000,00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255 300,00</w:t>
            </w:r>
          </w:p>
        </w:tc>
      </w:tr>
      <w:tr w:rsidR="003407FE" w:rsidRPr="003407FE" w:rsidTr="00A74997">
        <w:trPr>
          <w:trHeight w:val="1411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91120240014100000150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382 300,00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127 000,00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127 000,00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255 300,00</w:t>
            </w:r>
          </w:p>
        </w:tc>
      </w:tr>
    </w:tbl>
    <w:p w:rsidR="00BA238C" w:rsidRDefault="00BA238C" w:rsidP="004E135A">
      <w:pPr>
        <w:tabs>
          <w:tab w:val="left" w:pos="1080"/>
        </w:tabs>
      </w:pPr>
    </w:p>
    <w:p w:rsidR="00A74997" w:rsidRDefault="00A74997" w:rsidP="004E135A">
      <w:pPr>
        <w:tabs>
          <w:tab w:val="left" w:pos="1080"/>
        </w:tabs>
      </w:pPr>
    </w:p>
    <w:p w:rsidR="00A74997" w:rsidRDefault="00A74997" w:rsidP="004E135A">
      <w:pPr>
        <w:tabs>
          <w:tab w:val="left" w:pos="1080"/>
        </w:tabs>
      </w:pPr>
    </w:p>
    <w:p w:rsidR="00A74997" w:rsidRDefault="00A74997" w:rsidP="004E135A">
      <w:pPr>
        <w:tabs>
          <w:tab w:val="left" w:pos="1080"/>
        </w:tabs>
      </w:pPr>
    </w:p>
    <w:p w:rsidR="00A74997" w:rsidRDefault="00A74997" w:rsidP="004E135A">
      <w:pPr>
        <w:tabs>
          <w:tab w:val="left" w:pos="1080"/>
        </w:tabs>
      </w:pPr>
    </w:p>
    <w:p w:rsidR="00A74997" w:rsidRDefault="00A74997" w:rsidP="004E135A">
      <w:pPr>
        <w:tabs>
          <w:tab w:val="left" w:pos="1080"/>
        </w:tabs>
      </w:pPr>
    </w:p>
    <w:tbl>
      <w:tblPr>
        <w:tblW w:w="13520" w:type="dxa"/>
        <w:tblInd w:w="93" w:type="dxa"/>
        <w:tblLook w:val="04A0"/>
      </w:tblPr>
      <w:tblGrid>
        <w:gridCol w:w="2920"/>
        <w:gridCol w:w="681"/>
        <w:gridCol w:w="1840"/>
        <w:gridCol w:w="1239"/>
        <w:gridCol w:w="1140"/>
        <w:gridCol w:w="1060"/>
        <w:gridCol w:w="993"/>
        <w:gridCol w:w="998"/>
        <w:gridCol w:w="1020"/>
        <w:gridCol w:w="1239"/>
        <w:gridCol w:w="1096"/>
      </w:tblGrid>
      <w:tr w:rsidR="00A74997" w:rsidRPr="00A74997" w:rsidTr="00A74997">
        <w:trPr>
          <w:trHeight w:val="282"/>
        </w:trPr>
        <w:tc>
          <w:tcPr>
            <w:tcW w:w="114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4997">
              <w:rPr>
                <w:b/>
                <w:bCs/>
                <w:color w:val="000000"/>
                <w:sz w:val="16"/>
                <w:szCs w:val="16"/>
              </w:rPr>
              <w:lastRenderedPageBreak/>
              <w:t xml:space="preserve">                          2. Расходы бюджета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 xml:space="preserve">        Форма 0503127  с.2</w:t>
            </w:r>
          </w:p>
        </w:tc>
      </w:tr>
      <w:tr w:rsidR="00A74997" w:rsidRPr="00A74997" w:rsidTr="00A74997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74997" w:rsidRPr="00A74997" w:rsidTr="00A74997">
        <w:trPr>
          <w:trHeight w:val="240"/>
        </w:trPr>
        <w:tc>
          <w:tcPr>
            <w:tcW w:w="2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39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 xml:space="preserve">         Исполнено</w:t>
            </w:r>
          </w:p>
        </w:tc>
        <w:tc>
          <w:tcPr>
            <w:tcW w:w="21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Неисполненные  назначения</w:t>
            </w:r>
          </w:p>
        </w:tc>
      </w:tr>
      <w:tr w:rsidR="00A74997" w:rsidRPr="00A74997" w:rsidTr="00A74997">
        <w:trPr>
          <w:trHeight w:val="195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9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</w:tr>
      <w:tr w:rsidR="00A74997" w:rsidRPr="00A74997" w:rsidTr="00A74997">
        <w:trPr>
          <w:trHeight w:val="225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по ассигнованиям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по лимитам бюджетных обязательств</w:t>
            </w:r>
          </w:p>
        </w:tc>
      </w:tr>
      <w:tr w:rsidR="00A74997" w:rsidRPr="00A74997" w:rsidTr="00A74997">
        <w:trPr>
          <w:trHeight w:val="225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</w:tr>
      <w:tr w:rsidR="00A74997" w:rsidRPr="00A74997" w:rsidTr="00A74997">
        <w:trPr>
          <w:trHeight w:val="210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</w:tr>
      <w:tr w:rsidR="00A74997" w:rsidRPr="00A74997" w:rsidTr="00A74997">
        <w:trPr>
          <w:trHeight w:val="184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</w:tr>
      <w:tr w:rsidR="00A74997" w:rsidRPr="00A74997" w:rsidTr="00A74997">
        <w:trPr>
          <w:trHeight w:val="25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11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 xml:space="preserve">Расходы бюджета - всего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2 266 400,00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2 266 400,00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585 976,32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585 976,32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1 680 423,68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1 680 423,68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по главе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91101026510041150000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75 447,00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75 447,00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153 853,00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153 853,00</w:t>
            </w:r>
          </w:p>
        </w:tc>
      </w:tr>
      <w:tr w:rsidR="00A74997" w:rsidRPr="00A74997" w:rsidTr="00A74997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91101026510041150100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75 447,00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75 447,00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153 853,00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153 853,00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91101026510041150120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75 447,00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75 447,00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153 853,00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153 853,00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91101026510041150121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193 800,00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193 800,00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75 447,00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75 447,00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118 353,00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118 353,00</w:t>
            </w:r>
          </w:p>
        </w:tc>
      </w:tr>
      <w:tr w:rsidR="00A74997" w:rsidRPr="00A74997" w:rsidTr="00A74997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91101026510041150129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35 500,00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35 500,00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35 500,00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35 500,00</w:t>
            </w:r>
          </w:p>
        </w:tc>
      </w:tr>
      <w:tr w:rsidR="00A74997" w:rsidRPr="00A74997" w:rsidTr="00A74997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91101026510044205000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</w:tr>
      <w:tr w:rsidR="00A74997" w:rsidRPr="00A74997" w:rsidTr="00A74997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91101026510044205100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91101026510044205120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91101026510044205121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15 000,00</w:t>
            </w:r>
          </w:p>
        </w:tc>
      </w:tr>
      <w:tr w:rsidR="00A74997" w:rsidRPr="00A74997" w:rsidTr="00A74997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91101026510044205129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91101046510041110000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527 000,00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527 000,00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229 508,86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229 508,86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297 491,14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297 491,14</w:t>
            </w:r>
          </w:p>
        </w:tc>
      </w:tr>
      <w:tr w:rsidR="00A74997" w:rsidRPr="00A74997" w:rsidTr="00A74997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91101046510041110100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527 000,00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527 000,00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229 508,86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229 508,86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297 491,14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297 491,14</w:t>
            </w:r>
          </w:p>
        </w:tc>
      </w:tr>
      <w:tr w:rsidR="00A74997" w:rsidRPr="00A74997" w:rsidTr="00A74997">
        <w:trPr>
          <w:trHeight w:val="427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91101046510041110120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527 000,00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527 000,00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229 508,86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229 508,86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297 491,14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297 491,14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91101046510041110121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458 500,00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458 500,00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229 145,24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229 145,24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229 354,76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229 354,76</w:t>
            </w:r>
          </w:p>
        </w:tc>
      </w:tr>
      <w:tr w:rsidR="00A74997" w:rsidRPr="00A74997" w:rsidTr="00A74997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91101046510041110129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68 500,00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68 500,00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363,62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363,62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68 136,38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68 136,38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577 000,00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577 000,00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50 253,63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50 253,63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526 746,37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526 746,37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467 200,00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467 200,00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50 251,22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50 251,22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416 948,78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416 948,78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467 200,00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467 200,00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50 251,22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50 251,22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416 948,78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416 948,78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287 700,00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287 700,00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48 325,75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48 325,75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239 374,25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239 374,25</w:t>
            </w:r>
          </w:p>
        </w:tc>
      </w:tr>
      <w:tr w:rsidR="00A74997" w:rsidRPr="00A74997" w:rsidTr="00A74997">
        <w:trPr>
          <w:trHeight w:val="958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91101046510041120245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94 500,00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94 500,00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94 500,00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94 500,00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1 925,47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1 925,47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83 074,53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83 074,53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91101046510041120800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109 800,00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109 800,00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2,41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109 797,59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109 797,59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91101046510041120850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109 800,00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109 800,00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2,41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109 797,59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109 797,59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91101046510041120851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98 200,00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98 200,00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98 200,00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98 200,00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91101046510041120852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5 600,00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5 600,00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2,41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5 597,59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5 597,59</w:t>
            </w:r>
          </w:p>
        </w:tc>
      </w:tr>
      <w:tr w:rsidR="00A74997" w:rsidRPr="00A74997" w:rsidTr="00A74997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91101046510044205000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282 000,00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282 000,00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35 323,00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35 323,00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246 677,00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246 677,00</w:t>
            </w:r>
          </w:p>
        </w:tc>
      </w:tr>
      <w:tr w:rsidR="00A74997" w:rsidRPr="00A74997" w:rsidTr="00A74997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91101046510044205100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229 384,00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229 384,00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15 323,00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15 323,00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214 061,00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214 061,00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91101046510044205120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229 384,00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229 384,00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15 323,00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15 323,00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214 061,00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214 061,00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91101046510044205121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187 684,00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187 684,00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15 323,00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15 323,00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172 361,00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172 361,00</w:t>
            </w:r>
          </w:p>
        </w:tc>
      </w:tr>
      <w:tr w:rsidR="00A74997" w:rsidRPr="00A74997" w:rsidTr="00A74997">
        <w:trPr>
          <w:trHeight w:val="85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91101046510044205129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41 700,00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41 700,00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41 700,00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41 700,00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91101046510044205200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52 616,00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52 616,00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32 616,00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32 616,00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91101046510044205240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52 616,00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52 616,00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32 616,00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32 616,00</w:t>
            </w:r>
          </w:p>
        </w:tc>
      </w:tr>
      <w:tr w:rsidR="00A74997" w:rsidRPr="00A74997" w:rsidTr="00A74997">
        <w:trPr>
          <w:trHeight w:val="9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91101046510044205245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91101046510044205247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37 316,00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37 316,00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17 316,00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17 316,00</w:t>
            </w:r>
          </w:p>
        </w:tc>
      </w:tr>
      <w:tr w:rsidR="00A74997" w:rsidRPr="00A74997" w:rsidTr="00A74997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91101048910077150000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91101048910077150200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91101048910077150240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91101048910077150244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A74997" w:rsidRPr="00A74997" w:rsidTr="00A74997">
        <w:trPr>
          <w:trHeight w:val="1673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 ,утверждению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91101066510044501000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91101066510044501500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91101066510044501540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91101118910041180000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91101118910041180800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91101118910041180870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</w:tr>
      <w:tr w:rsidR="00A74997" w:rsidRPr="00A74997" w:rsidTr="00A74997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 xml:space="preserve"> Иные межбюджетные трансферты на осуществление полномочий по утверждению генеральных планов поселения, правил землепользования и застройки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91101138910044107000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91101138910044107200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91101138910044107240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91101138910044107245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91102038910051180000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21 700,00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21 700,00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65 100,00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65 100,00</w:t>
            </w:r>
          </w:p>
        </w:tc>
      </w:tr>
      <w:tr w:rsidR="00A74997" w:rsidRPr="00A74997" w:rsidTr="00A74997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91102038910051180100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20 525,00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20 525,00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61 275,00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61 275,00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91102038910051180120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20 525,00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20 525,00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61 275,00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61 275,00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91102038910051180121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48 200,00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48 200,00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15 764,00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15 764,00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32 436,00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32 436,00</w:t>
            </w:r>
          </w:p>
        </w:tc>
      </w:tr>
      <w:tr w:rsidR="00A74997" w:rsidRPr="00A74997" w:rsidTr="00A74997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91102038910051180129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33 600,00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33 600,00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4 761,00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4 761,00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28 839,00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28 839,00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91102038910051180200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1 175,00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1 175,00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3 825,00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3 825,00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91102038910051180240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1 175,00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1 175,00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3 825,00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3 825,00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91102038910051180244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1 175,00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1 175,00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3 825,00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3 825,00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91103108910044110000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91103108910044110200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91103108910044110240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91103108910044110244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1406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91104098910044102000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271 700,00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271 700,00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126 634,00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126 634,00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145 066,00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145 066,00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91104098910044102200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271 700,00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271 700,00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126 634,00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126 634,00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145 066,00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145 066,00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91104098910044102240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271 700,00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271 700,00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126 634,00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126 634,00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145 066,00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145 066,00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91104098910044102244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271 700,00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271 700,00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126 634,00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126 634,00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145 066,00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145 066,00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91105018910042360000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91105018910042360200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91105018910042360240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91105018910042360244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</w:tr>
      <w:tr w:rsidR="00A74997" w:rsidRPr="00A74997" w:rsidTr="00A74997">
        <w:trPr>
          <w:trHeight w:val="1404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организации в границах поселения электро-,тепло-, газо- и водоснабжения населения, водоотведения , снабжения насеелния топливом полномочий, установленных законодательством Российской Федерации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91105028910044101000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91105028910044101200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91105028910044101240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91105028910044101244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Прочие мероприятия по благоустройству территорий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91105038910044106000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91105038910044106200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91105038910044106240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91105038910044106244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lastRenderedPageBreak/>
              <w:t>8910044104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91108018910044104000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91108018910044104200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792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91108018910044104240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91108018910044104244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91110018910003010000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47 109,83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47 109,83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104 890,17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104 890,17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91110018910003010300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47 109,83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47 109,83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104 890,17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104 890,17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91110018910003010310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47 109,83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47 109,83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104 890,17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104 890,17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91110018910003010312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47 109,83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47 109,83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104 890,17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104 890,17</w:t>
            </w:r>
          </w:p>
        </w:tc>
      </w:tr>
      <w:tr w:rsidR="00A74997" w:rsidRPr="00A74997" w:rsidTr="00A74997">
        <w:trPr>
          <w:trHeight w:val="1711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созданию условий для жилищного строительства, ос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91110038910044103000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91110038910044103200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91110038910044103240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91110038910044103244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25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74997" w:rsidRPr="00A74997" w:rsidTr="00A74997">
        <w:trPr>
          <w:trHeight w:val="417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Результат исполнения бюджета                 (дефицит / профицит)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-4 537,13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-4 537,13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x</w:t>
            </w:r>
          </w:p>
        </w:tc>
      </w:tr>
    </w:tbl>
    <w:p w:rsidR="00A74997" w:rsidRDefault="00A74997" w:rsidP="00A74997">
      <w:pPr>
        <w:tabs>
          <w:tab w:val="left" w:pos="1080"/>
        </w:tabs>
        <w:rPr>
          <w:sz w:val="16"/>
          <w:szCs w:val="16"/>
        </w:rPr>
      </w:pPr>
    </w:p>
    <w:p w:rsidR="00A74997" w:rsidRDefault="00A74997" w:rsidP="00A74997">
      <w:pPr>
        <w:tabs>
          <w:tab w:val="left" w:pos="1080"/>
        </w:tabs>
        <w:rPr>
          <w:sz w:val="16"/>
          <w:szCs w:val="16"/>
        </w:rPr>
      </w:pPr>
    </w:p>
    <w:p w:rsidR="00A74997" w:rsidRDefault="00A74997" w:rsidP="00A74997">
      <w:pPr>
        <w:tabs>
          <w:tab w:val="left" w:pos="1080"/>
        </w:tabs>
        <w:rPr>
          <w:sz w:val="16"/>
          <w:szCs w:val="16"/>
        </w:rPr>
      </w:pPr>
    </w:p>
    <w:p w:rsidR="00A74997" w:rsidRDefault="00A74997" w:rsidP="00A74997">
      <w:pPr>
        <w:tabs>
          <w:tab w:val="left" w:pos="1080"/>
        </w:tabs>
        <w:rPr>
          <w:sz w:val="16"/>
          <w:szCs w:val="16"/>
        </w:rPr>
      </w:pPr>
    </w:p>
    <w:p w:rsidR="00A74997" w:rsidRDefault="00A74997" w:rsidP="00A74997">
      <w:pPr>
        <w:tabs>
          <w:tab w:val="left" w:pos="1080"/>
        </w:tabs>
        <w:rPr>
          <w:sz w:val="16"/>
          <w:szCs w:val="16"/>
        </w:rPr>
      </w:pPr>
    </w:p>
    <w:p w:rsidR="00A74997" w:rsidRDefault="00A74997" w:rsidP="00A74997">
      <w:pPr>
        <w:tabs>
          <w:tab w:val="left" w:pos="1080"/>
        </w:tabs>
        <w:rPr>
          <w:sz w:val="16"/>
          <w:szCs w:val="16"/>
        </w:rPr>
      </w:pPr>
    </w:p>
    <w:p w:rsidR="00A74997" w:rsidRDefault="00A74997" w:rsidP="00A74997">
      <w:pPr>
        <w:tabs>
          <w:tab w:val="left" w:pos="1080"/>
        </w:tabs>
        <w:rPr>
          <w:sz w:val="16"/>
          <w:szCs w:val="16"/>
        </w:rPr>
      </w:pPr>
    </w:p>
    <w:p w:rsidR="00A75C8B" w:rsidRDefault="00A75C8B" w:rsidP="00A74997">
      <w:pPr>
        <w:tabs>
          <w:tab w:val="left" w:pos="1080"/>
        </w:tabs>
        <w:rPr>
          <w:sz w:val="16"/>
          <w:szCs w:val="16"/>
        </w:rPr>
      </w:pPr>
    </w:p>
    <w:p w:rsidR="00A75C8B" w:rsidRDefault="00A75C8B" w:rsidP="00A74997">
      <w:pPr>
        <w:tabs>
          <w:tab w:val="left" w:pos="1080"/>
        </w:tabs>
        <w:rPr>
          <w:sz w:val="16"/>
          <w:szCs w:val="16"/>
        </w:rPr>
      </w:pPr>
    </w:p>
    <w:p w:rsidR="00A75C8B" w:rsidRDefault="00A75C8B" w:rsidP="00A74997">
      <w:pPr>
        <w:tabs>
          <w:tab w:val="left" w:pos="1080"/>
        </w:tabs>
        <w:rPr>
          <w:sz w:val="16"/>
          <w:szCs w:val="16"/>
        </w:rPr>
      </w:pPr>
    </w:p>
    <w:tbl>
      <w:tblPr>
        <w:tblW w:w="13760" w:type="dxa"/>
        <w:tblInd w:w="93" w:type="dxa"/>
        <w:tblLook w:val="04A0"/>
      </w:tblPr>
      <w:tblGrid>
        <w:gridCol w:w="11600"/>
        <w:gridCol w:w="1000"/>
        <w:gridCol w:w="1160"/>
      </w:tblGrid>
      <w:tr w:rsidR="00A75C8B" w:rsidRPr="00A75C8B" w:rsidTr="00A75C8B">
        <w:trPr>
          <w:trHeight w:val="255"/>
        </w:trPr>
        <w:tc>
          <w:tcPr>
            <w:tcW w:w="1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5C8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C8B">
              <w:rPr>
                <w:b/>
                <w:bCs/>
                <w:color w:val="000000"/>
                <w:sz w:val="16"/>
                <w:szCs w:val="16"/>
              </w:rPr>
              <w:t>3. Источники финансирования дефицита бюджета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5C8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75C8B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5C8B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 xml:space="preserve">        Форма 0503127  с.3</w:t>
            </w:r>
          </w:p>
        </w:tc>
      </w:tr>
    </w:tbl>
    <w:p w:rsidR="00A75C8B" w:rsidRDefault="00A75C8B" w:rsidP="00A74997">
      <w:pPr>
        <w:tabs>
          <w:tab w:val="left" w:pos="1080"/>
        </w:tabs>
        <w:rPr>
          <w:sz w:val="16"/>
          <w:szCs w:val="16"/>
        </w:rPr>
      </w:pPr>
    </w:p>
    <w:tbl>
      <w:tblPr>
        <w:tblW w:w="14175" w:type="dxa"/>
        <w:tblInd w:w="-459" w:type="dxa"/>
        <w:tblLayout w:type="fixed"/>
        <w:tblLook w:val="04A0"/>
      </w:tblPr>
      <w:tblGrid>
        <w:gridCol w:w="3589"/>
        <w:gridCol w:w="1329"/>
        <w:gridCol w:w="2127"/>
        <w:gridCol w:w="1196"/>
        <w:gridCol w:w="1329"/>
        <w:gridCol w:w="1196"/>
        <w:gridCol w:w="930"/>
        <w:gridCol w:w="931"/>
        <w:gridCol w:w="1548"/>
      </w:tblGrid>
      <w:tr w:rsidR="00A75C8B" w:rsidRPr="00A75C8B" w:rsidTr="00A75C8B">
        <w:trPr>
          <w:trHeight w:val="240"/>
        </w:trPr>
        <w:tc>
          <w:tcPr>
            <w:tcW w:w="3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8B" w:rsidRPr="00A75C8B" w:rsidRDefault="00A75C8B" w:rsidP="00A75C8B">
            <w:pPr>
              <w:ind w:left="615"/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Код источника финансирования по бюджетной классификации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A75C8B" w:rsidRPr="00A75C8B" w:rsidTr="00A75C8B">
        <w:trPr>
          <w:trHeight w:val="237"/>
        </w:trPr>
        <w:tc>
          <w:tcPr>
            <w:tcW w:w="3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5C8B">
            <w:pPr>
              <w:ind w:left="615"/>
              <w:rPr>
                <w:color w:val="000000"/>
                <w:sz w:val="16"/>
                <w:szCs w:val="16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через</w:t>
            </w:r>
            <w:r w:rsidRPr="00A75C8B">
              <w:rPr>
                <w:color w:val="000000"/>
                <w:sz w:val="16"/>
                <w:szCs w:val="16"/>
              </w:rPr>
              <w:br/>
              <w:t>банковские</w:t>
            </w:r>
            <w:r w:rsidRPr="00A75C8B">
              <w:rPr>
                <w:color w:val="000000"/>
                <w:sz w:val="16"/>
                <w:szCs w:val="16"/>
              </w:rPr>
              <w:br/>
              <w:t>счета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некассовые</w:t>
            </w:r>
            <w:r w:rsidRPr="00A75C8B">
              <w:rPr>
                <w:color w:val="000000"/>
                <w:sz w:val="16"/>
                <w:szCs w:val="16"/>
              </w:rPr>
              <w:br/>
              <w:t>операции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</w:tr>
      <w:tr w:rsidR="00A75C8B" w:rsidRPr="00A75C8B" w:rsidTr="00A75C8B">
        <w:trPr>
          <w:trHeight w:val="780"/>
        </w:trPr>
        <w:tc>
          <w:tcPr>
            <w:tcW w:w="3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5C8B">
            <w:pPr>
              <w:ind w:left="615"/>
              <w:rPr>
                <w:color w:val="000000"/>
                <w:sz w:val="16"/>
                <w:szCs w:val="16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</w:tr>
      <w:tr w:rsidR="00A75C8B" w:rsidRPr="00A75C8B" w:rsidTr="00A75C8B">
        <w:trPr>
          <w:trHeight w:val="255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5C8B">
            <w:pPr>
              <w:ind w:left="615"/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9</w:t>
            </w:r>
          </w:p>
        </w:tc>
      </w:tr>
      <w:tr w:rsidR="00A75C8B" w:rsidRPr="00A75C8B" w:rsidTr="00A75C8B">
        <w:trPr>
          <w:trHeight w:val="417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="615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 xml:space="preserve">4 537,13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 xml:space="preserve">4 537,13 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</w:tr>
      <w:tr w:rsidR="00A75C8B" w:rsidRPr="00A75C8B" w:rsidTr="00A75C8B">
        <w:trPr>
          <w:trHeight w:val="259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="615" w:firstLineChars="100" w:firstLine="16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75C8B" w:rsidRPr="00A75C8B" w:rsidTr="00A75C8B">
        <w:trPr>
          <w:trHeight w:val="300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="615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</w:tr>
      <w:tr w:rsidR="00A75C8B" w:rsidRPr="00A75C8B" w:rsidTr="00A75C8B">
        <w:trPr>
          <w:trHeight w:val="300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75C8B" w:rsidRPr="00A75C8B" w:rsidTr="00A75C8B">
        <w:trPr>
          <w:trHeight w:val="289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620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</w:tr>
      <w:tr w:rsidR="00A75C8B" w:rsidRPr="00A75C8B" w:rsidTr="00A75C8B">
        <w:trPr>
          <w:trHeight w:val="259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75C8B" w:rsidRPr="00A75C8B" w:rsidTr="00A75C8B">
        <w:trPr>
          <w:trHeight w:val="282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x</w:t>
            </w:r>
          </w:p>
        </w:tc>
      </w:tr>
      <w:tr w:rsidR="00A75C8B" w:rsidRPr="00A75C8B" w:rsidTr="00A75C8B">
        <w:trPr>
          <w:trHeight w:val="282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x</w:t>
            </w:r>
          </w:p>
        </w:tc>
      </w:tr>
      <w:tr w:rsidR="00A75C8B" w:rsidRPr="00A75C8B" w:rsidTr="00A75C8B">
        <w:trPr>
          <w:trHeight w:val="375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Изменение остатков по расчетам (стр.810 + 820)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4537,13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4537,13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</w:tr>
      <w:tr w:rsidR="00A75C8B" w:rsidRPr="00A75C8B" w:rsidTr="00A75C8B">
        <w:trPr>
          <w:trHeight w:val="555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810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4 537,13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4 537,13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</w:tr>
      <w:tr w:rsidR="00A75C8B" w:rsidRPr="00A75C8B" w:rsidTr="00A75C8B">
        <w:trPr>
          <w:trHeight w:val="285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75C8B" w:rsidRPr="00A75C8B" w:rsidTr="00A75C8B">
        <w:trPr>
          <w:trHeight w:val="465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увеличение счетов расчетов (дебетовый остаток счета 121002000)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811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-620 731,82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-620 731,82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</w:tr>
      <w:tr w:rsidR="00A75C8B" w:rsidRPr="00A75C8B" w:rsidTr="00A75C8B">
        <w:trPr>
          <w:trHeight w:val="630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уменьшение счетов расчетов (кредитовый остаток счета 130405000)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812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625 268,95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625 268,95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</w:tr>
      <w:tr w:rsidR="00A75C8B" w:rsidRPr="00A75C8B" w:rsidTr="00A75C8B">
        <w:trPr>
          <w:trHeight w:val="450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Изменение остатков по внутренним расчетам (стр.821 + стр. 822)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</w:tr>
      <w:tr w:rsidR="00A75C8B" w:rsidRPr="00A75C8B" w:rsidTr="00A75C8B">
        <w:trPr>
          <w:trHeight w:val="240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75C8B" w:rsidRPr="00A75C8B" w:rsidTr="00A75C8B">
        <w:trPr>
          <w:trHeight w:val="240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 xml:space="preserve">увеличение остатков по внутренним расчетам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821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</w:tr>
      <w:tr w:rsidR="00A75C8B" w:rsidRPr="00A75C8B" w:rsidTr="00A75C8B">
        <w:trPr>
          <w:trHeight w:val="285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822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</w:tr>
    </w:tbl>
    <w:p w:rsidR="00A74997" w:rsidRPr="00A75C8B" w:rsidRDefault="00A74997" w:rsidP="00A74997">
      <w:pPr>
        <w:tabs>
          <w:tab w:val="left" w:pos="1080"/>
        </w:tabs>
        <w:rPr>
          <w:sz w:val="16"/>
          <w:szCs w:val="16"/>
        </w:rPr>
      </w:pPr>
    </w:p>
    <w:p w:rsidR="00A75C8B" w:rsidRPr="00A75C8B" w:rsidRDefault="00A75C8B" w:rsidP="00A74997">
      <w:pPr>
        <w:tabs>
          <w:tab w:val="left" w:pos="1080"/>
        </w:tabs>
        <w:rPr>
          <w:sz w:val="16"/>
          <w:szCs w:val="16"/>
        </w:rPr>
      </w:pPr>
    </w:p>
    <w:sectPr w:rsidR="00A75C8B" w:rsidRPr="00A75C8B" w:rsidSect="00A75C8B">
      <w:pgSz w:w="16838" w:h="11906" w:orient="landscape"/>
      <w:pgMar w:top="567" w:right="678" w:bottom="1134" w:left="113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40F3" w:rsidRDefault="00F440F3">
      <w:r>
        <w:separator/>
      </w:r>
    </w:p>
  </w:endnote>
  <w:endnote w:type="continuationSeparator" w:id="1">
    <w:p w:rsidR="00F440F3" w:rsidRDefault="00F440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40F3" w:rsidRDefault="00F440F3">
      <w:r>
        <w:separator/>
      </w:r>
    </w:p>
  </w:footnote>
  <w:footnote w:type="continuationSeparator" w:id="1">
    <w:p w:rsidR="00F440F3" w:rsidRDefault="00F440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997" w:rsidRDefault="00A74997" w:rsidP="00BA238C">
    <w:pPr>
      <w:pStyle w:val="aff5"/>
      <w:jc w:val="center"/>
    </w:pPr>
    <w:fldSimple w:instr=" PAGE   \* MERGEFORMAT ">
      <w:r w:rsidR="00B7149F">
        <w:rPr>
          <w:noProof/>
        </w:rPr>
        <w:t>11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40F3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4348</Words>
  <Characters>24789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29079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8</cp:revision>
  <cp:lastPrinted>2021-05-12T08:41:00Z</cp:lastPrinted>
  <dcterms:created xsi:type="dcterms:W3CDTF">2020-03-30T17:47:00Z</dcterms:created>
  <dcterms:modified xsi:type="dcterms:W3CDTF">2021-05-12T08:48:00Z</dcterms:modified>
</cp:coreProperties>
</file>